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47BF" w14:textId="4E626BEB" w:rsidR="004D0009" w:rsidRDefault="004D0009" w:rsidP="004D0009">
      <w:pPr>
        <w:jc w:val="right"/>
        <w:rPr>
          <w:b/>
          <w:i/>
          <w:sz w:val="23"/>
          <w:szCs w:val="23"/>
        </w:rPr>
      </w:pPr>
      <w:r>
        <w:rPr>
          <w:b/>
          <w:i/>
          <w:sz w:val="23"/>
          <w:szCs w:val="23"/>
        </w:rPr>
        <w:t>Приложение № 3</w:t>
      </w:r>
    </w:p>
    <w:p w14:paraId="163DCFEA" w14:textId="30D2FC20" w:rsidR="004D0009" w:rsidRDefault="004D0009" w:rsidP="004D0009">
      <w:pPr>
        <w:widowControl w:val="0"/>
        <w:autoSpaceDE w:val="0"/>
        <w:autoSpaceDN w:val="0"/>
        <w:adjustRightInd w:val="0"/>
        <w:jc w:val="right"/>
        <w:rPr>
          <w:b/>
          <w:i/>
          <w:sz w:val="23"/>
          <w:szCs w:val="23"/>
        </w:rPr>
      </w:pPr>
      <w:r>
        <w:rPr>
          <w:b/>
          <w:i/>
          <w:sz w:val="23"/>
          <w:szCs w:val="23"/>
        </w:rPr>
        <w:t xml:space="preserve">                                                                                                                         к информационной карте</w:t>
      </w:r>
    </w:p>
    <w:p w14:paraId="291F24BA" w14:textId="77777777" w:rsidR="004D0009" w:rsidRDefault="004D0009" w:rsidP="004D0009">
      <w:pPr>
        <w:widowControl w:val="0"/>
        <w:autoSpaceDE w:val="0"/>
        <w:autoSpaceDN w:val="0"/>
        <w:adjustRightInd w:val="0"/>
        <w:jc w:val="right"/>
        <w:rPr>
          <w:b/>
          <w:caps/>
          <w:sz w:val="24"/>
          <w:szCs w:val="24"/>
        </w:rPr>
      </w:pPr>
    </w:p>
    <w:p w14:paraId="0FB83DF7" w14:textId="5DF83609" w:rsidR="00D26116" w:rsidRDefault="00D26116" w:rsidP="00D26116">
      <w:pPr>
        <w:widowControl w:val="0"/>
        <w:autoSpaceDE w:val="0"/>
        <w:autoSpaceDN w:val="0"/>
        <w:adjustRightInd w:val="0"/>
        <w:jc w:val="center"/>
        <w:rPr>
          <w:b/>
          <w:caps/>
          <w:sz w:val="24"/>
          <w:szCs w:val="24"/>
        </w:rPr>
      </w:pPr>
      <w:r>
        <w:rPr>
          <w:b/>
          <w:caps/>
          <w:sz w:val="24"/>
          <w:szCs w:val="24"/>
        </w:rPr>
        <w:t>МУНИЦИПАЛЬНый Контракт (Проект) №_______</w:t>
      </w:r>
    </w:p>
    <w:p w14:paraId="2DF84E9A" w14:textId="224C29C3" w:rsidR="00784ADB" w:rsidRDefault="00D26116" w:rsidP="00D26116">
      <w:pPr>
        <w:jc w:val="center"/>
        <w:rPr>
          <w:color w:val="5B5B5B"/>
          <w:sz w:val="24"/>
          <w:szCs w:val="24"/>
        </w:rPr>
      </w:pPr>
      <w:r>
        <w:rPr>
          <w:sz w:val="24"/>
          <w:szCs w:val="24"/>
        </w:rPr>
        <w:t xml:space="preserve">Идентификационный код закупки – </w:t>
      </w:r>
      <w:r w:rsidRPr="00D26116">
        <w:rPr>
          <w:sz w:val="24"/>
          <w:szCs w:val="24"/>
        </w:rPr>
        <w:t>213220903220922090100100160010000244</w:t>
      </w:r>
      <w:r w:rsidR="00784ADB">
        <w:rPr>
          <w:sz w:val="24"/>
          <w:szCs w:val="24"/>
        </w:rPr>
        <w:t xml:space="preserve"> </w:t>
      </w:r>
    </w:p>
    <w:p w14:paraId="29EC2FB5" w14:textId="77777777" w:rsidR="00784ADB" w:rsidRDefault="00784ADB" w:rsidP="00784ADB">
      <w:pPr>
        <w:jc w:val="center"/>
        <w:rPr>
          <w:b/>
          <w:sz w:val="24"/>
          <w:szCs w:val="24"/>
        </w:rPr>
      </w:pPr>
    </w:p>
    <w:p w14:paraId="64EEEA59" w14:textId="77777777" w:rsidR="00784ADB" w:rsidRDefault="00784ADB" w:rsidP="00784ADB">
      <w:pPr>
        <w:pStyle w:val="ac"/>
      </w:pPr>
      <w:proofErr w:type="spellStart"/>
      <w:r>
        <w:t>г.Рубцовск</w:t>
      </w:r>
      <w:proofErr w:type="spellEnd"/>
      <w:r>
        <w:t xml:space="preserve"> «__</w:t>
      </w:r>
      <w:proofErr w:type="gramStart"/>
      <w:r>
        <w:t>_»_</w:t>
      </w:r>
      <w:proofErr w:type="gramEnd"/>
      <w:r>
        <w:t>_________2021 г.</w:t>
      </w:r>
      <w:r>
        <w:br/>
      </w:r>
    </w:p>
    <w:p w14:paraId="3CA14FFE" w14:textId="77777777" w:rsidR="00784ADB" w:rsidRDefault="00784ADB" w:rsidP="00784ADB">
      <w:pPr>
        <w:autoSpaceDE w:val="0"/>
        <w:autoSpaceDN w:val="0"/>
        <w:adjustRightInd w:val="0"/>
        <w:ind w:firstLine="709"/>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_______,______</w:t>
      </w:r>
      <w:r>
        <w:rPr>
          <w:sz w:val="24"/>
          <w:szCs w:val="24"/>
        </w:rPr>
        <w:t xml:space="preserve"> Федерального закона от 05.04.2013 № 44-ФЗ «О контрактной системе в сфере закупок товаров, работ, услуг</w:t>
      </w:r>
      <w:r>
        <w:rPr>
          <w:noProof/>
        </w:rPr>
        <w:t xml:space="preserve"> </w:t>
      </w:r>
      <w:r>
        <w:rPr>
          <w:noProof/>
          <w:sz w:val="24"/>
          <w:szCs w:val="24"/>
        </w:rPr>
        <w:t>для обеспечения государственных и муниципальных нужд</w:t>
      </w:r>
      <w:r>
        <w:rPr>
          <w:sz w:val="24"/>
          <w:szCs w:val="24"/>
        </w:rPr>
        <w:t xml:space="preserve">», </w:t>
      </w:r>
      <w:r>
        <w:rPr>
          <w:kern w:val="16"/>
          <w:sz w:val="24"/>
          <w:szCs w:val="24"/>
        </w:rPr>
        <w:t xml:space="preserve"> заключили настоящий муниципальный  контракт, именуемый в дальнейшем «Контракт», о нижеследующем: </w:t>
      </w:r>
    </w:p>
    <w:p w14:paraId="1386A030" w14:textId="77777777" w:rsidR="00784ADB" w:rsidRDefault="00784ADB" w:rsidP="00784ADB">
      <w:pPr>
        <w:autoSpaceDE w:val="0"/>
        <w:autoSpaceDN w:val="0"/>
        <w:adjustRightInd w:val="0"/>
        <w:rPr>
          <w:sz w:val="24"/>
          <w:szCs w:val="24"/>
        </w:rPr>
      </w:pPr>
    </w:p>
    <w:p w14:paraId="2EBC0DE8" w14:textId="77777777" w:rsidR="00784ADB" w:rsidRDefault="00784ADB" w:rsidP="00784ADB">
      <w:pPr>
        <w:numPr>
          <w:ilvl w:val="0"/>
          <w:numId w:val="5"/>
        </w:numPr>
        <w:tabs>
          <w:tab w:val="left" w:pos="426"/>
        </w:tabs>
        <w:ind w:left="0" w:firstLine="0"/>
        <w:jc w:val="center"/>
        <w:rPr>
          <w:b/>
          <w:sz w:val="24"/>
          <w:szCs w:val="24"/>
        </w:rPr>
      </w:pPr>
      <w:r>
        <w:rPr>
          <w:b/>
          <w:sz w:val="24"/>
          <w:szCs w:val="24"/>
        </w:rPr>
        <w:t>Предмет Контракта</w:t>
      </w:r>
    </w:p>
    <w:p w14:paraId="7F6E4728" w14:textId="77777777" w:rsidR="00784ADB" w:rsidRDefault="00784ADB" w:rsidP="00784ADB">
      <w:pPr>
        <w:numPr>
          <w:ilvl w:val="1"/>
          <w:numId w:val="5"/>
        </w:numPr>
        <w:autoSpaceDE w:val="0"/>
        <w:autoSpaceDN w:val="0"/>
        <w:adjustRightInd w:val="0"/>
        <w:ind w:left="0" w:firstLine="709"/>
        <w:jc w:val="both"/>
        <w:rPr>
          <w:sz w:val="24"/>
          <w:szCs w:val="24"/>
        </w:rPr>
      </w:pPr>
      <w:r>
        <w:rPr>
          <w:sz w:val="24"/>
          <w:szCs w:val="24"/>
        </w:rPr>
        <w:t xml:space="preserve">Поставщик обязуется поставить и передать самостоятельно Заказчику </w:t>
      </w:r>
      <w:r w:rsidR="003B45E8">
        <w:rPr>
          <w:sz w:val="24"/>
          <w:szCs w:val="24"/>
        </w:rPr>
        <w:t xml:space="preserve">канцелярские </w:t>
      </w:r>
      <w:proofErr w:type="gramStart"/>
      <w:r w:rsidR="003B45E8">
        <w:rPr>
          <w:sz w:val="24"/>
          <w:szCs w:val="24"/>
        </w:rPr>
        <w:t xml:space="preserve">товары </w:t>
      </w:r>
      <w:r>
        <w:rPr>
          <w:sz w:val="24"/>
          <w:szCs w:val="24"/>
        </w:rPr>
        <w:t xml:space="preserve"> для</w:t>
      </w:r>
      <w:proofErr w:type="gramEnd"/>
      <w:r>
        <w:rPr>
          <w:sz w:val="24"/>
          <w:szCs w:val="24"/>
        </w:rPr>
        <w:t xml:space="preserve"> МКУ «Управление образования» г. Рубцовска, в количестве и по ценам согласно Спецификации (Приложение № 1) (далее - товар) в установленный Контрактом срок</w:t>
      </w:r>
      <w:r>
        <w:rPr>
          <w:i/>
          <w:sz w:val="24"/>
          <w:szCs w:val="24"/>
        </w:rPr>
        <w:t xml:space="preserve">, </w:t>
      </w:r>
      <w:r>
        <w:rPr>
          <w:sz w:val="24"/>
          <w:szCs w:val="24"/>
        </w:rPr>
        <w:t>а Заказчик обязуется обеспечить его оплату.</w:t>
      </w:r>
    </w:p>
    <w:p w14:paraId="44ACCD7B"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453BC94" w14:textId="77777777" w:rsidR="00784ADB"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Pr>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0B764BE4" w14:textId="77777777" w:rsidR="00784ADB"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Pr>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544A204D"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w:t>
      </w:r>
      <w:proofErr w:type="gramStart"/>
      <w:r>
        <w:rPr>
          <w:sz w:val="24"/>
          <w:szCs w:val="24"/>
        </w:rPr>
        <w:t>Заказчику  и</w:t>
      </w:r>
      <w:proofErr w:type="gramEnd"/>
      <w:r>
        <w:rPr>
          <w:sz w:val="24"/>
          <w:szCs w:val="24"/>
        </w:rPr>
        <w:t xml:space="preserve"> подлежит уборке и вывозу Поставщиком (пункт 5.5 Контракта).</w:t>
      </w:r>
    </w:p>
    <w:p w14:paraId="3AC605D6"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9DAB0BE"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Место поставки товара:</w:t>
      </w:r>
      <w:r>
        <w:t xml:space="preserve"> </w:t>
      </w:r>
      <w:r>
        <w:rPr>
          <w:sz w:val="24"/>
          <w:szCs w:val="24"/>
        </w:rPr>
        <w:t>Алтайский край, г. Рубцовск, пер. Бульварный,4.</w:t>
      </w:r>
    </w:p>
    <w:p w14:paraId="35BB463C" w14:textId="77777777" w:rsidR="00784ADB" w:rsidRDefault="00784ADB" w:rsidP="00784ADB">
      <w:pPr>
        <w:widowControl w:val="0"/>
        <w:autoSpaceDE w:val="0"/>
        <w:autoSpaceDN w:val="0"/>
        <w:adjustRightInd w:val="0"/>
        <w:ind w:firstLine="709"/>
        <w:rPr>
          <w:sz w:val="24"/>
          <w:szCs w:val="24"/>
        </w:rPr>
      </w:pPr>
    </w:p>
    <w:p w14:paraId="6C824423" w14:textId="77777777" w:rsidR="00784ADB" w:rsidRDefault="00784ADB" w:rsidP="00784ADB">
      <w:pPr>
        <w:widowControl w:val="0"/>
        <w:numPr>
          <w:ilvl w:val="0"/>
          <w:numId w:val="5"/>
        </w:numPr>
        <w:tabs>
          <w:tab w:val="left" w:pos="426"/>
        </w:tabs>
        <w:autoSpaceDE w:val="0"/>
        <w:autoSpaceDN w:val="0"/>
        <w:adjustRightInd w:val="0"/>
        <w:ind w:left="0" w:firstLine="0"/>
        <w:jc w:val="center"/>
        <w:rPr>
          <w:b/>
          <w:sz w:val="24"/>
          <w:szCs w:val="24"/>
        </w:rPr>
      </w:pPr>
      <w:r>
        <w:rPr>
          <w:b/>
          <w:sz w:val="24"/>
          <w:szCs w:val="24"/>
        </w:rPr>
        <w:t>Цена Контракта и порядок расчетов</w:t>
      </w:r>
    </w:p>
    <w:p w14:paraId="5C7CD279"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w:t>
      </w:r>
      <w:r>
        <w:rPr>
          <w:sz w:val="24"/>
          <w:szCs w:val="24"/>
        </w:rPr>
        <w:lastRenderedPageBreak/>
        <w:t xml:space="preserve">законодательством Российской Федерации. </w:t>
      </w:r>
    </w:p>
    <w:p w14:paraId="3BA34B31" w14:textId="77777777" w:rsidR="00784ADB" w:rsidRDefault="00784ADB" w:rsidP="00784ADB">
      <w:pPr>
        <w:widowControl w:val="0"/>
        <w:autoSpaceDE w:val="0"/>
        <w:autoSpaceDN w:val="0"/>
        <w:adjustRightInd w:val="0"/>
        <w:ind w:firstLine="709"/>
        <w:rPr>
          <w:sz w:val="24"/>
          <w:szCs w:val="24"/>
        </w:rPr>
      </w:pPr>
      <w:r>
        <w:rPr>
          <w:sz w:val="24"/>
          <w:szCs w:val="24"/>
        </w:rPr>
        <w:t>Цена Контракта составляет ___________ (_____________) рублей __ копеек, с НДС, без НДС.</w:t>
      </w:r>
    </w:p>
    <w:p w14:paraId="02886B79" w14:textId="77777777" w:rsidR="00784ADB" w:rsidRDefault="00784ADB" w:rsidP="00784ADB">
      <w:pPr>
        <w:widowControl w:val="0"/>
        <w:autoSpaceDE w:val="0"/>
        <w:autoSpaceDN w:val="0"/>
        <w:adjustRightInd w:val="0"/>
        <w:ind w:firstLine="709"/>
        <w:rPr>
          <w:sz w:val="24"/>
          <w:szCs w:val="24"/>
        </w:rPr>
      </w:pPr>
      <w:r>
        <w:rPr>
          <w:sz w:val="24"/>
          <w:szCs w:val="24"/>
        </w:rPr>
        <w:t>Цена единицы товара указана в Спецификации (Приложение № 1).</w:t>
      </w:r>
    </w:p>
    <w:p w14:paraId="468FBE2C" w14:textId="77777777" w:rsidR="00784ADB" w:rsidRDefault="00784ADB" w:rsidP="00784ADB">
      <w:pPr>
        <w:widowControl w:val="0"/>
        <w:tabs>
          <w:tab w:val="left" w:pos="1418"/>
        </w:tabs>
        <w:autoSpaceDE w:val="0"/>
        <w:autoSpaceDN w:val="0"/>
        <w:adjustRightInd w:val="0"/>
        <w:ind w:firstLine="709"/>
        <w:rPr>
          <w:sz w:val="24"/>
          <w:szCs w:val="24"/>
        </w:rPr>
      </w:pPr>
      <w:r>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iCs/>
          <w:sz w:val="24"/>
          <w:szCs w:val="24"/>
        </w:rPr>
        <w:t>.</w:t>
      </w:r>
      <w:r>
        <w:rPr>
          <w:sz w:val="24"/>
          <w:szCs w:val="24"/>
        </w:rPr>
        <w:t xml:space="preserve"> </w:t>
      </w:r>
    </w:p>
    <w:p w14:paraId="137F8730"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E7207D1"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Оплата по Контракту производится в следующем порядке:</w:t>
      </w:r>
    </w:p>
    <w:p w14:paraId="17A2AC6D" w14:textId="77777777" w:rsidR="00784ADB" w:rsidRDefault="00784ADB" w:rsidP="00784ADB">
      <w:pPr>
        <w:widowControl w:val="0"/>
        <w:numPr>
          <w:ilvl w:val="2"/>
          <w:numId w:val="5"/>
        </w:numPr>
        <w:autoSpaceDE w:val="0"/>
        <w:autoSpaceDN w:val="0"/>
        <w:adjustRightInd w:val="0"/>
        <w:ind w:left="0" w:firstLine="709"/>
        <w:jc w:val="both"/>
        <w:rPr>
          <w:sz w:val="24"/>
          <w:szCs w:val="24"/>
        </w:rPr>
      </w:pPr>
      <w:r>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56BDA0B9" w14:textId="77777777" w:rsidR="00784ADB" w:rsidRDefault="00784ADB" w:rsidP="00784ADB">
      <w:pPr>
        <w:numPr>
          <w:ilvl w:val="2"/>
          <w:numId w:val="5"/>
        </w:numPr>
        <w:autoSpaceDE w:val="0"/>
        <w:autoSpaceDN w:val="0"/>
        <w:adjustRightInd w:val="0"/>
        <w:ind w:left="0" w:firstLine="709"/>
        <w:jc w:val="both"/>
        <w:rPr>
          <w:i/>
          <w:iCs/>
          <w:sz w:val="24"/>
          <w:szCs w:val="24"/>
        </w:rPr>
      </w:pPr>
      <w:r>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43CBABDA" w14:textId="21C3E450" w:rsidR="00784ADB" w:rsidRDefault="00784ADB" w:rsidP="00784ADB">
      <w:pPr>
        <w:widowControl w:val="0"/>
        <w:numPr>
          <w:ilvl w:val="2"/>
          <w:numId w:val="5"/>
        </w:numPr>
        <w:autoSpaceDE w:val="0"/>
        <w:autoSpaceDN w:val="0"/>
        <w:adjustRightInd w:val="0"/>
        <w:ind w:left="0" w:firstLine="709"/>
        <w:jc w:val="both"/>
        <w:rPr>
          <w:sz w:val="24"/>
          <w:szCs w:val="24"/>
        </w:rPr>
      </w:pPr>
      <w:r>
        <w:rPr>
          <w:sz w:val="24"/>
          <w:szCs w:val="24"/>
        </w:rPr>
        <w:t xml:space="preserve">Оплата за поставленный товар </w:t>
      </w:r>
      <w:proofErr w:type="gramStart"/>
      <w:r>
        <w:rPr>
          <w:sz w:val="24"/>
          <w:szCs w:val="24"/>
        </w:rPr>
        <w:t>осуществляется  не</w:t>
      </w:r>
      <w:proofErr w:type="gramEnd"/>
      <w:r>
        <w:rPr>
          <w:sz w:val="24"/>
          <w:szCs w:val="24"/>
        </w:rPr>
        <w:t xml:space="preserve"> позднее 15</w:t>
      </w:r>
      <w:r w:rsidR="004955DC">
        <w:rPr>
          <w:sz w:val="24"/>
          <w:szCs w:val="24"/>
        </w:rPr>
        <w:t xml:space="preserve"> (пятнадцати)</w:t>
      </w:r>
      <w:r>
        <w:rPr>
          <w:sz w:val="24"/>
          <w:szCs w:val="24"/>
        </w:rPr>
        <w:t xml:space="preserve">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Pr>
          <w:sz w:val="24"/>
          <w:szCs w:val="24"/>
        </w:rPr>
        <w:t>взаимосверки</w:t>
      </w:r>
      <w:proofErr w:type="spellEnd"/>
      <w:r>
        <w:rPr>
          <w:sz w:val="24"/>
          <w:szCs w:val="24"/>
        </w:rPr>
        <w:t xml:space="preserve"> обязательств на основании представленных Поставщиком счета и счета-фактуры. </w:t>
      </w:r>
    </w:p>
    <w:p w14:paraId="778CB172" w14:textId="77777777" w:rsidR="00784ADB" w:rsidRDefault="00784ADB" w:rsidP="00784ADB">
      <w:pPr>
        <w:widowControl w:val="0"/>
        <w:autoSpaceDE w:val="0"/>
        <w:autoSpaceDN w:val="0"/>
        <w:adjustRightInd w:val="0"/>
        <w:ind w:firstLine="709"/>
        <w:rPr>
          <w:color w:val="000000"/>
          <w:sz w:val="24"/>
          <w:szCs w:val="24"/>
        </w:rPr>
      </w:pPr>
      <w:r>
        <w:rPr>
          <w:color w:val="000000"/>
          <w:sz w:val="24"/>
          <w:szCs w:val="24"/>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8047CA" w14:textId="77777777" w:rsidR="00784ADB" w:rsidRDefault="00784ADB" w:rsidP="00784ADB">
      <w:pPr>
        <w:widowControl w:val="0"/>
        <w:tabs>
          <w:tab w:val="left" w:pos="1418"/>
        </w:tabs>
        <w:autoSpaceDE w:val="0"/>
        <w:autoSpaceDN w:val="0"/>
        <w:adjustRightInd w:val="0"/>
        <w:ind w:firstLine="709"/>
        <w:rPr>
          <w:sz w:val="24"/>
          <w:szCs w:val="24"/>
        </w:rPr>
      </w:pPr>
      <w:r>
        <w:rPr>
          <w:sz w:val="24"/>
          <w:szCs w:val="24"/>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Pr>
          <w:sz w:val="24"/>
          <w:szCs w:val="24"/>
        </w:rPr>
        <w:t>взаимосверки</w:t>
      </w:r>
      <w:proofErr w:type="spellEnd"/>
      <w:r>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334F0772" w14:textId="7D982D2F" w:rsidR="00784ADB" w:rsidRDefault="00784ADB" w:rsidP="00784ADB">
      <w:pPr>
        <w:pStyle w:val="ConsPlusNormal"/>
        <w:tabs>
          <w:tab w:val="left" w:pos="1134"/>
          <w:tab w:val="left" w:pos="1418"/>
        </w:tabs>
        <w:ind w:firstLine="709"/>
        <w:jc w:val="both"/>
        <w:rPr>
          <w:rFonts w:ascii="Times New Roman" w:hAnsi="Times New Roman" w:cs="Times New Roman"/>
          <w:i/>
          <w:sz w:val="24"/>
          <w:szCs w:val="24"/>
        </w:rPr>
      </w:pPr>
      <w:r>
        <w:rPr>
          <w:rFonts w:ascii="Times New Roman" w:hAnsi="Times New Roman" w:cs="Times New Roman"/>
          <w:sz w:val="24"/>
          <w:szCs w:val="24"/>
        </w:rPr>
        <w:t xml:space="preserve">В случае подписания Сторонами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Контракту оплата </w:t>
      </w:r>
      <w:r w:rsidR="0075002D">
        <w:rPr>
          <w:rFonts w:ascii="Times New Roman" w:hAnsi="Times New Roman" w:cs="Times New Roman"/>
          <w:color w:val="000000"/>
          <w:sz w:val="24"/>
          <w:szCs w:val="24"/>
        </w:rPr>
        <w:t>поставленного товара</w:t>
      </w:r>
      <w:r>
        <w:rPr>
          <w:rFonts w:ascii="Times New Roman" w:hAnsi="Times New Roman" w:cs="Times New Roman"/>
          <w:color w:val="000000"/>
          <w:sz w:val="24"/>
          <w:szCs w:val="24"/>
        </w:rPr>
        <w:t xml:space="preserve"> </w:t>
      </w:r>
      <w:r>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79DD6C03" w14:textId="77777777" w:rsidR="00784ADB" w:rsidRDefault="00784ADB" w:rsidP="00784ADB">
      <w:pPr>
        <w:widowControl w:val="0"/>
        <w:tabs>
          <w:tab w:val="left" w:pos="1134"/>
          <w:tab w:val="left" w:pos="1418"/>
        </w:tabs>
        <w:autoSpaceDE w:val="0"/>
        <w:autoSpaceDN w:val="0"/>
        <w:adjustRightInd w:val="0"/>
        <w:ind w:firstLine="709"/>
        <w:rPr>
          <w:sz w:val="24"/>
          <w:szCs w:val="24"/>
        </w:rPr>
      </w:pPr>
      <w:r>
        <w:rPr>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Pr>
          <w:sz w:val="24"/>
          <w:szCs w:val="24"/>
        </w:rPr>
        <w:t>взаимосверки</w:t>
      </w:r>
      <w:proofErr w:type="spellEnd"/>
      <w:r>
        <w:rPr>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3E85B9DC" w14:textId="77777777" w:rsidR="00784ADB" w:rsidRDefault="00784ADB" w:rsidP="00784ADB">
      <w:pPr>
        <w:widowControl w:val="0"/>
        <w:tabs>
          <w:tab w:val="left" w:pos="1134"/>
          <w:tab w:val="left" w:pos="1418"/>
        </w:tabs>
        <w:autoSpaceDE w:val="0"/>
        <w:autoSpaceDN w:val="0"/>
        <w:adjustRightInd w:val="0"/>
        <w:ind w:firstLine="709"/>
        <w:rPr>
          <w:sz w:val="24"/>
          <w:szCs w:val="24"/>
        </w:rPr>
      </w:pPr>
      <w:r>
        <w:rPr>
          <w:sz w:val="24"/>
          <w:szCs w:val="24"/>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Pr>
          <w:sz w:val="24"/>
          <w:szCs w:val="24"/>
        </w:rPr>
        <w:t>взаимосверки</w:t>
      </w:r>
      <w:proofErr w:type="spellEnd"/>
      <w:r>
        <w:rPr>
          <w:sz w:val="24"/>
          <w:szCs w:val="24"/>
        </w:rPr>
        <w:t xml:space="preserve"> обязательств по Контракту, Заказчик вправе  удержать денежные средства </w:t>
      </w:r>
      <w:r>
        <w:rPr>
          <w:sz w:val="24"/>
          <w:szCs w:val="24"/>
        </w:rPr>
        <w:lastRenderedPageBreak/>
        <w:t xml:space="preserve">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2B37EFAF" w14:textId="77777777" w:rsidR="00784ADB" w:rsidRDefault="00784ADB" w:rsidP="00784ADB">
      <w:pPr>
        <w:keepNext/>
        <w:ind w:firstLine="709"/>
        <w:rPr>
          <w:sz w:val="24"/>
          <w:szCs w:val="24"/>
        </w:rPr>
      </w:pPr>
      <w:r>
        <w:rPr>
          <w:sz w:val="24"/>
          <w:szCs w:val="24"/>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1BF2E059" w14:textId="77777777" w:rsidR="00784ADB" w:rsidRDefault="00784ADB" w:rsidP="00784ADB">
      <w:pPr>
        <w:keepNext/>
        <w:keepLines/>
        <w:widowControl w:val="0"/>
        <w:suppressLineNumbers/>
        <w:tabs>
          <w:tab w:val="left" w:pos="993"/>
        </w:tabs>
        <w:ind w:firstLine="709"/>
        <w:rPr>
          <w:sz w:val="24"/>
          <w:szCs w:val="24"/>
        </w:rPr>
      </w:pPr>
    </w:p>
    <w:p w14:paraId="4F956CA8" w14:textId="77777777" w:rsidR="00784ADB" w:rsidRDefault="00784ADB" w:rsidP="00784ADB">
      <w:pPr>
        <w:numPr>
          <w:ilvl w:val="0"/>
          <w:numId w:val="5"/>
        </w:numPr>
        <w:tabs>
          <w:tab w:val="left" w:pos="426"/>
        </w:tabs>
        <w:ind w:left="0" w:firstLine="0"/>
        <w:jc w:val="center"/>
        <w:rPr>
          <w:b/>
          <w:sz w:val="24"/>
          <w:szCs w:val="24"/>
        </w:rPr>
      </w:pPr>
      <w:r>
        <w:rPr>
          <w:b/>
          <w:sz w:val="24"/>
          <w:szCs w:val="24"/>
        </w:rPr>
        <w:t>Права и обязанности Сторон</w:t>
      </w:r>
    </w:p>
    <w:p w14:paraId="327636F5" w14:textId="77777777" w:rsidR="00784ADB" w:rsidRDefault="00784ADB" w:rsidP="00784ADB">
      <w:pPr>
        <w:pStyle w:val="ac"/>
        <w:numPr>
          <w:ilvl w:val="1"/>
          <w:numId w:val="5"/>
        </w:numPr>
        <w:ind w:left="0" w:firstLine="709"/>
      </w:pPr>
      <w:r>
        <w:t>Заказчик имеет право:</w:t>
      </w:r>
    </w:p>
    <w:p w14:paraId="7C272B3E" w14:textId="77777777" w:rsidR="00784ADB" w:rsidRDefault="00784ADB" w:rsidP="00784ADB">
      <w:pPr>
        <w:numPr>
          <w:ilvl w:val="2"/>
          <w:numId w:val="5"/>
        </w:numPr>
        <w:ind w:left="0" w:firstLine="709"/>
        <w:jc w:val="both"/>
        <w:rPr>
          <w:sz w:val="24"/>
          <w:szCs w:val="24"/>
        </w:rPr>
      </w:pPr>
      <w:r>
        <w:rPr>
          <w:sz w:val="24"/>
          <w:szCs w:val="24"/>
        </w:rPr>
        <w:t>По согласованию с Поставщиком изменить количество поставляемых товаров в соответствии с условиями Контракта.</w:t>
      </w:r>
    </w:p>
    <w:p w14:paraId="05B2EC5A" w14:textId="77777777" w:rsidR="00784ADB" w:rsidRDefault="00784ADB" w:rsidP="00784ADB">
      <w:pPr>
        <w:numPr>
          <w:ilvl w:val="2"/>
          <w:numId w:val="5"/>
        </w:numPr>
        <w:ind w:left="0" w:firstLine="709"/>
        <w:jc w:val="both"/>
        <w:rPr>
          <w:sz w:val="24"/>
          <w:szCs w:val="24"/>
        </w:rPr>
      </w:pPr>
      <w:r>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C21F1DE" w14:textId="77777777" w:rsidR="00784ADB" w:rsidRDefault="00784ADB" w:rsidP="00784ADB">
      <w:pPr>
        <w:numPr>
          <w:ilvl w:val="2"/>
          <w:numId w:val="5"/>
        </w:numPr>
        <w:ind w:left="0" w:firstLine="709"/>
        <w:jc w:val="both"/>
        <w:rPr>
          <w:sz w:val="24"/>
          <w:szCs w:val="24"/>
        </w:rPr>
      </w:pPr>
      <w:r>
        <w:rPr>
          <w:sz w:val="24"/>
          <w:szCs w:val="24"/>
        </w:rPr>
        <w:t>Требовать возмещения неустойки (штрафа, пени) и (или) убытков, причиненных по вине Поставщика.</w:t>
      </w:r>
    </w:p>
    <w:p w14:paraId="7D489BD3" w14:textId="77777777" w:rsidR="00784ADB" w:rsidRDefault="00784ADB" w:rsidP="00784ADB">
      <w:pPr>
        <w:pStyle w:val="ac"/>
        <w:numPr>
          <w:ilvl w:val="1"/>
          <w:numId w:val="5"/>
        </w:numPr>
        <w:ind w:left="0" w:firstLine="709"/>
      </w:pPr>
      <w:r>
        <w:t>Заказчик обязан:</w:t>
      </w:r>
    </w:p>
    <w:p w14:paraId="658EE71C" w14:textId="77777777" w:rsidR="00784ADB" w:rsidRDefault="00784ADB" w:rsidP="00784ADB">
      <w:pPr>
        <w:numPr>
          <w:ilvl w:val="2"/>
          <w:numId w:val="5"/>
        </w:numPr>
        <w:ind w:left="0" w:firstLine="709"/>
        <w:jc w:val="both"/>
        <w:rPr>
          <w:sz w:val="24"/>
          <w:szCs w:val="24"/>
        </w:rPr>
      </w:pPr>
      <w:r>
        <w:rPr>
          <w:sz w:val="24"/>
          <w:szCs w:val="24"/>
        </w:rPr>
        <w:t>Обеспечить приемку поставляемого по Контракту товара в соответствии с условиями Контракта.</w:t>
      </w:r>
    </w:p>
    <w:p w14:paraId="364507F2" w14:textId="77777777" w:rsidR="00784ADB" w:rsidRDefault="00784ADB" w:rsidP="00784ADB">
      <w:pPr>
        <w:pStyle w:val="aa"/>
        <w:numPr>
          <w:ilvl w:val="2"/>
          <w:numId w:val="5"/>
        </w:numPr>
        <w:spacing w:after="0"/>
        <w:ind w:left="0" w:firstLine="709"/>
        <w:jc w:val="both"/>
        <w:rPr>
          <w:sz w:val="24"/>
          <w:szCs w:val="24"/>
        </w:rPr>
      </w:pPr>
      <w:r>
        <w:rPr>
          <w:sz w:val="24"/>
          <w:szCs w:val="24"/>
        </w:rPr>
        <w:t>Оплатить поставленный и принятый товар в порядке, предусмотренном Контрактом.</w:t>
      </w:r>
    </w:p>
    <w:p w14:paraId="114EA28A" w14:textId="77777777" w:rsidR="00784ADB" w:rsidRDefault="00784ADB" w:rsidP="00784ADB">
      <w:pPr>
        <w:numPr>
          <w:ilvl w:val="1"/>
          <w:numId w:val="5"/>
        </w:numPr>
        <w:ind w:left="0" w:firstLine="709"/>
        <w:jc w:val="both"/>
        <w:rPr>
          <w:sz w:val="24"/>
          <w:szCs w:val="24"/>
        </w:rPr>
      </w:pPr>
      <w:r>
        <w:rPr>
          <w:sz w:val="24"/>
          <w:szCs w:val="24"/>
        </w:rPr>
        <w:t>Поставщик вправе:</w:t>
      </w:r>
    </w:p>
    <w:p w14:paraId="10BE3086" w14:textId="77777777" w:rsidR="00784ADB" w:rsidRDefault="00784ADB" w:rsidP="00784ADB">
      <w:pPr>
        <w:pStyle w:val="ac"/>
        <w:numPr>
          <w:ilvl w:val="2"/>
          <w:numId w:val="5"/>
        </w:numPr>
        <w:ind w:left="0" w:firstLine="709"/>
      </w:pPr>
      <w:r>
        <w:t>Требовать приемки и оплаты товара в количестве, порядке, сроки и на условиях, предусмотренных Контрактом.</w:t>
      </w:r>
    </w:p>
    <w:p w14:paraId="6B58347B" w14:textId="77777777" w:rsidR="00784ADB" w:rsidRDefault="00784ADB" w:rsidP="00784ADB">
      <w:pPr>
        <w:numPr>
          <w:ilvl w:val="2"/>
          <w:numId w:val="5"/>
        </w:numPr>
        <w:ind w:left="0" w:firstLine="709"/>
        <w:jc w:val="both"/>
        <w:rPr>
          <w:sz w:val="24"/>
          <w:szCs w:val="24"/>
        </w:rPr>
      </w:pPr>
      <w:r>
        <w:rPr>
          <w:sz w:val="24"/>
          <w:szCs w:val="24"/>
        </w:rPr>
        <w:t>Запрашивать у Заказчика разъяснения и уточнения относительно товара в рамках Контракта.</w:t>
      </w:r>
    </w:p>
    <w:p w14:paraId="31E24E8B" w14:textId="77777777" w:rsidR="00784ADB" w:rsidRDefault="00784ADB" w:rsidP="00784ADB">
      <w:pPr>
        <w:numPr>
          <w:ilvl w:val="2"/>
          <w:numId w:val="5"/>
        </w:numPr>
        <w:ind w:left="0" w:firstLine="709"/>
        <w:jc w:val="both"/>
        <w:rPr>
          <w:sz w:val="24"/>
          <w:szCs w:val="24"/>
        </w:rPr>
      </w:pPr>
      <w:r>
        <w:rPr>
          <w:sz w:val="24"/>
          <w:szCs w:val="24"/>
        </w:rPr>
        <w:t>Требовать возмещения неустойки (штрафа, пени) и (или) убытков, причиненных по вине Заказчика.</w:t>
      </w:r>
    </w:p>
    <w:p w14:paraId="51EBE7B6" w14:textId="77777777" w:rsidR="00784ADB" w:rsidRDefault="00784ADB" w:rsidP="00784ADB">
      <w:pPr>
        <w:pStyle w:val="ac"/>
        <w:numPr>
          <w:ilvl w:val="1"/>
          <w:numId w:val="5"/>
        </w:numPr>
        <w:ind w:left="0" w:firstLine="709"/>
      </w:pPr>
      <w:r>
        <w:t>Поставщик обязан:</w:t>
      </w:r>
    </w:p>
    <w:p w14:paraId="62251A51" w14:textId="77777777" w:rsidR="00784ADB" w:rsidRDefault="00784ADB" w:rsidP="00784ADB">
      <w:pPr>
        <w:numPr>
          <w:ilvl w:val="2"/>
          <w:numId w:val="5"/>
        </w:numPr>
        <w:shd w:val="clear" w:color="auto" w:fill="FFFFFF"/>
        <w:ind w:left="0" w:firstLine="709"/>
        <w:jc w:val="both"/>
        <w:rPr>
          <w:sz w:val="24"/>
          <w:szCs w:val="24"/>
        </w:rPr>
      </w:pPr>
      <w:r>
        <w:rPr>
          <w:sz w:val="24"/>
          <w:szCs w:val="24"/>
        </w:rPr>
        <w:t xml:space="preserve">Поставить товар и выполнить погрузочно-разгрузочные работы в сроки, предусмотренные Контрактом. </w:t>
      </w:r>
    </w:p>
    <w:p w14:paraId="446F702A" w14:textId="77777777" w:rsidR="00784ADB" w:rsidRDefault="00784ADB" w:rsidP="00784ADB">
      <w:pPr>
        <w:numPr>
          <w:ilvl w:val="2"/>
          <w:numId w:val="5"/>
        </w:numPr>
        <w:ind w:left="0" w:firstLine="709"/>
        <w:jc w:val="both"/>
        <w:rPr>
          <w:sz w:val="24"/>
          <w:szCs w:val="24"/>
        </w:rPr>
      </w:pPr>
      <w:r>
        <w:rPr>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22ED3D4" w14:textId="77777777" w:rsidR="00784ADB" w:rsidRDefault="00784ADB" w:rsidP="00784ADB">
      <w:pPr>
        <w:pStyle w:val="ac"/>
        <w:numPr>
          <w:ilvl w:val="2"/>
          <w:numId w:val="5"/>
        </w:numPr>
        <w:ind w:left="0" w:firstLine="709"/>
      </w:pPr>
      <w: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598113F4" w14:textId="77777777" w:rsidR="00784ADB" w:rsidRDefault="00784ADB" w:rsidP="00784ADB">
      <w:pPr>
        <w:pStyle w:val="ac"/>
        <w:numPr>
          <w:ilvl w:val="2"/>
          <w:numId w:val="5"/>
        </w:numPr>
        <w:ind w:left="0" w:firstLine="709"/>
      </w:pPr>
      <w:r>
        <w:t>Соблюдать пропускной и внутриобъектовый режим Заказчика.</w:t>
      </w:r>
    </w:p>
    <w:p w14:paraId="47E74A5D" w14:textId="77777777" w:rsidR="00784ADB" w:rsidRDefault="00784ADB" w:rsidP="00784ADB">
      <w:pPr>
        <w:numPr>
          <w:ilvl w:val="2"/>
          <w:numId w:val="5"/>
        </w:numPr>
        <w:autoSpaceDE w:val="0"/>
        <w:autoSpaceDN w:val="0"/>
        <w:adjustRightInd w:val="0"/>
        <w:ind w:left="0" w:firstLine="709"/>
        <w:jc w:val="both"/>
        <w:rPr>
          <w:iCs/>
          <w:sz w:val="24"/>
          <w:szCs w:val="24"/>
        </w:rPr>
      </w:pPr>
      <w:r>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F1CB0A6" w14:textId="77777777" w:rsidR="00784ADB" w:rsidRDefault="00784ADB" w:rsidP="00784ADB">
      <w:pPr>
        <w:numPr>
          <w:ilvl w:val="2"/>
          <w:numId w:val="5"/>
        </w:numPr>
        <w:autoSpaceDE w:val="0"/>
        <w:autoSpaceDN w:val="0"/>
        <w:adjustRightInd w:val="0"/>
        <w:ind w:left="0" w:firstLine="709"/>
        <w:jc w:val="both"/>
        <w:rPr>
          <w:sz w:val="24"/>
          <w:szCs w:val="24"/>
        </w:rPr>
      </w:pPr>
      <w:r>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5AB18221" w14:textId="77777777" w:rsidR="00784ADB" w:rsidRDefault="00784ADB" w:rsidP="00784ADB">
      <w:pPr>
        <w:pStyle w:val="ac"/>
        <w:numPr>
          <w:ilvl w:val="2"/>
          <w:numId w:val="5"/>
        </w:numPr>
        <w:ind w:left="0" w:firstLine="709"/>
      </w:pPr>
      <w:r>
        <w:t>Выполнять иные обязанности, предусмотренные Контрактом.</w:t>
      </w:r>
    </w:p>
    <w:p w14:paraId="66DA242C" w14:textId="77777777" w:rsidR="00784ADB" w:rsidRDefault="00784ADB" w:rsidP="00784ADB">
      <w:pPr>
        <w:ind w:firstLine="709"/>
        <w:jc w:val="center"/>
        <w:rPr>
          <w:sz w:val="24"/>
          <w:szCs w:val="24"/>
        </w:rPr>
      </w:pPr>
    </w:p>
    <w:p w14:paraId="59AA934F" w14:textId="77777777" w:rsidR="00784ADB" w:rsidRDefault="00784ADB" w:rsidP="00784ADB">
      <w:pPr>
        <w:widowControl w:val="0"/>
        <w:numPr>
          <w:ilvl w:val="0"/>
          <w:numId w:val="5"/>
        </w:numPr>
        <w:tabs>
          <w:tab w:val="left" w:pos="426"/>
        </w:tabs>
        <w:autoSpaceDE w:val="0"/>
        <w:autoSpaceDN w:val="0"/>
        <w:adjustRightInd w:val="0"/>
        <w:ind w:hanging="4755"/>
        <w:jc w:val="center"/>
        <w:rPr>
          <w:b/>
          <w:sz w:val="24"/>
          <w:szCs w:val="24"/>
        </w:rPr>
      </w:pPr>
      <w:r>
        <w:rPr>
          <w:b/>
          <w:sz w:val="24"/>
          <w:szCs w:val="24"/>
        </w:rPr>
        <w:t>Порядок и сроки поставки товара</w:t>
      </w:r>
    </w:p>
    <w:p w14:paraId="7FE22A0B"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lastRenderedPageBreak/>
        <w:t xml:space="preserve">Поставка товара должна быть осуществлена в течение </w:t>
      </w:r>
      <w:r w:rsidR="003B45E8">
        <w:rPr>
          <w:sz w:val="24"/>
          <w:szCs w:val="24"/>
        </w:rPr>
        <w:t>10</w:t>
      </w:r>
      <w:r>
        <w:rPr>
          <w:sz w:val="24"/>
          <w:szCs w:val="24"/>
        </w:rPr>
        <w:t xml:space="preserve"> (</w:t>
      </w:r>
      <w:r w:rsidR="003B45E8">
        <w:rPr>
          <w:sz w:val="24"/>
          <w:szCs w:val="24"/>
        </w:rPr>
        <w:t>десяти</w:t>
      </w:r>
      <w:r>
        <w:rPr>
          <w:sz w:val="24"/>
          <w:szCs w:val="24"/>
        </w:rPr>
        <w:t xml:space="preserve">) календарных дней с даты подписания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14:paraId="2273DADD" w14:textId="77777777" w:rsidR="00784ADB" w:rsidRDefault="00784ADB" w:rsidP="00784ADB">
      <w:pPr>
        <w:widowControl w:val="0"/>
        <w:numPr>
          <w:ilvl w:val="1"/>
          <w:numId w:val="5"/>
        </w:numPr>
        <w:autoSpaceDE w:val="0"/>
        <w:autoSpaceDN w:val="0"/>
        <w:adjustRightInd w:val="0"/>
        <w:ind w:left="0" w:firstLine="709"/>
        <w:jc w:val="both"/>
        <w:rPr>
          <w:kern w:val="16"/>
          <w:sz w:val="24"/>
          <w:szCs w:val="24"/>
        </w:rPr>
      </w:pPr>
      <w:r>
        <w:rPr>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14:paraId="51A0154B" w14:textId="77777777" w:rsidR="00784ADB" w:rsidRDefault="00784ADB" w:rsidP="00784ADB">
      <w:pPr>
        <w:rPr>
          <w:kern w:val="16"/>
          <w:sz w:val="24"/>
          <w:szCs w:val="24"/>
        </w:rPr>
      </w:pPr>
    </w:p>
    <w:p w14:paraId="055DC341" w14:textId="77777777" w:rsidR="00784ADB" w:rsidRDefault="00784ADB" w:rsidP="00784ADB">
      <w:pPr>
        <w:numPr>
          <w:ilvl w:val="0"/>
          <w:numId w:val="5"/>
        </w:numPr>
        <w:tabs>
          <w:tab w:val="left" w:pos="426"/>
        </w:tabs>
        <w:ind w:hanging="4755"/>
        <w:jc w:val="center"/>
        <w:rPr>
          <w:b/>
          <w:sz w:val="24"/>
          <w:szCs w:val="24"/>
        </w:rPr>
      </w:pPr>
      <w:r>
        <w:rPr>
          <w:b/>
          <w:sz w:val="24"/>
          <w:szCs w:val="24"/>
        </w:rPr>
        <w:t>Порядок сдачи и приемки товара</w:t>
      </w:r>
    </w:p>
    <w:p w14:paraId="79184264" w14:textId="77777777" w:rsidR="00784ADB" w:rsidRDefault="00784ADB" w:rsidP="00784ADB">
      <w:pPr>
        <w:pStyle w:val="ac"/>
        <w:numPr>
          <w:ilvl w:val="1"/>
          <w:numId w:val="5"/>
        </w:numPr>
        <w:ind w:left="0" w:firstLine="709"/>
      </w:pPr>
      <w:r>
        <w:t>Поставщик в срок, указанный в разделе 4 Контракта, при поставке товара должен передать Заказчику следующие документы на русском языке:</w:t>
      </w:r>
    </w:p>
    <w:p w14:paraId="32B7F5DB" w14:textId="77777777" w:rsidR="00784ADB" w:rsidRDefault="00784ADB" w:rsidP="00784ADB">
      <w:pPr>
        <w:tabs>
          <w:tab w:val="left" w:pos="1418"/>
        </w:tabs>
        <w:ind w:firstLine="709"/>
        <w:rPr>
          <w:sz w:val="24"/>
          <w:szCs w:val="24"/>
        </w:rPr>
      </w:pPr>
      <w:r>
        <w:rPr>
          <w:sz w:val="24"/>
          <w:szCs w:val="24"/>
        </w:rPr>
        <w:t xml:space="preserve">товарные накладные, </w:t>
      </w:r>
    </w:p>
    <w:p w14:paraId="565FB264" w14:textId="77777777" w:rsidR="00784ADB" w:rsidRDefault="00784ADB" w:rsidP="00784ADB">
      <w:pPr>
        <w:tabs>
          <w:tab w:val="left" w:pos="1418"/>
        </w:tabs>
        <w:ind w:firstLine="709"/>
        <w:rPr>
          <w:sz w:val="24"/>
          <w:szCs w:val="24"/>
        </w:rPr>
      </w:pPr>
      <w:r>
        <w:rPr>
          <w:sz w:val="24"/>
          <w:szCs w:val="24"/>
        </w:rPr>
        <w:t xml:space="preserve">акты сдачи-приемки товара, счет и счет-фактуру. </w:t>
      </w:r>
    </w:p>
    <w:p w14:paraId="304B8C62" w14:textId="77777777" w:rsidR="00784ADB" w:rsidRDefault="00784ADB" w:rsidP="00784ADB">
      <w:pPr>
        <w:pStyle w:val="ac"/>
        <w:numPr>
          <w:ilvl w:val="1"/>
          <w:numId w:val="5"/>
        </w:numPr>
        <w:ind w:left="0" w:firstLine="709"/>
      </w:pPr>
      <w:r>
        <w:t xml:space="preserve">Приемка </w:t>
      </w:r>
      <w:proofErr w:type="gramStart"/>
      <w:r>
        <w:t>товара  осуществляется</w:t>
      </w:r>
      <w:proofErr w:type="gramEnd"/>
      <w:r>
        <w:t xml:space="preserve"> в месте поставки товара.</w:t>
      </w:r>
    </w:p>
    <w:p w14:paraId="5D554E36" w14:textId="1CB0D423"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Приемка осуществляется уполномоченным представителем Заказчика в течение 3</w:t>
      </w:r>
      <w:r w:rsidR="00965372">
        <w:rPr>
          <w:sz w:val="24"/>
          <w:szCs w:val="24"/>
        </w:rPr>
        <w:t xml:space="preserve"> (</w:t>
      </w:r>
      <w:proofErr w:type="gramStart"/>
      <w:r w:rsidR="00965372">
        <w:rPr>
          <w:sz w:val="24"/>
          <w:szCs w:val="24"/>
        </w:rPr>
        <w:t>трёх)</w:t>
      </w:r>
      <w:r>
        <w:rPr>
          <w:sz w:val="24"/>
          <w:szCs w:val="24"/>
        </w:rPr>
        <w:t xml:space="preserve">  рабочих</w:t>
      </w:r>
      <w:proofErr w:type="gramEnd"/>
      <w:r>
        <w:rPr>
          <w:sz w:val="24"/>
          <w:szCs w:val="24"/>
        </w:rPr>
        <w:t xml:space="preserve">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2CA659D1" w14:textId="77777777" w:rsidR="00784ADB" w:rsidRDefault="00784ADB" w:rsidP="00784ADB">
      <w:pPr>
        <w:pStyle w:val="ac"/>
        <w:numPr>
          <w:ilvl w:val="1"/>
          <w:numId w:val="5"/>
        </w:numPr>
        <w:ind w:left="0" w:firstLine="709"/>
      </w:pPr>
      <w:r>
        <w:t>Проверка соответствия товара требованиям, установленным Контрактом, осуществляется в следующем порядке:</w:t>
      </w:r>
    </w:p>
    <w:p w14:paraId="04D0657F" w14:textId="77777777" w:rsidR="00784ADB" w:rsidRDefault="00784ADB" w:rsidP="00784ADB">
      <w:pPr>
        <w:numPr>
          <w:ilvl w:val="2"/>
          <w:numId w:val="5"/>
        </w:numPr>
        <w:autoSpaceDE w:val="0"/>
        <w:autoSpaceDN w:val="0"/>
        <w:adjustRightInd w:val="0"/>
        <w:ind w:left="0" w:firstLine="709"/>
        <w:jc w:val="both"/>
        <w:rPr>
          <w:sz w:val="24"/>
          <w:szCs w:val="24"/>
        </w:rPr>
      </w:pPr>
      <w:r>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49D25FF3" w14:textId="77777777" w:rsidR="00784ADB" w:rsidRDefault="00784ADB" w:rsidP="00784ADB">
      <w:pPr>
        <w:pStyle w:val="ac"/>
        <w:numPr>
          <w:ilvl w:val="2"/>
          <w:numId w:val="5"/>
        </w:numPr>
        <w:ind w:left="0" w:firstLine="709"/>
      </w:pPr>
      <w: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6B7CA91" w14:textId="77777777" w:rsidR="00784ADB" w:rsidRDefault="00784ADB" w:rsidP="00784ADB">
      <w:pPr>
        <w:pStyle w:val="ac"/>
        <w:ind w:firstLine="709"/>
      </w:pPr>
      <w:r>
        <w:t xml:space="preserve">Одновременно проверяется соответствие наименования, указанного в Спецификации (Приложение № 1), </w:t>
      </w:r>
      <w:proofErr w:type="gramStart"/>
      <w:r>
        <w:t>с фактическим наименованием</w:t>
      </w:r>
      <w:proofErr w:type="gramEnd"/>
      <w:r>
        <w:t xml:space="preserve"> содержащимся в сопроводительных документах на товар.</w:t>
      </w:r>
    </w:p>
    <w:p w14:paraId="73E2D59E" w14:textId="77777777" w:rsidR="00784ADB" w:rsidRDefault="00784ADB" w:rsidP="00784ADB">
      <w:pPr>
        <w:ind w:firstLine="709"/>
        <w:rPr>
          <w:kern w:val="16"/>
          <w:sz w:val="24"/>
          <w:szCs w:val="24"/>
        </w:rPr>
      </w:pPr>
      <w:r>
        <w:rPr>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602A1066" w14:textId="77777777" w:rsidR="00784ADB" w:rsidRDefault="00784ADB" w:rsidP="00784ADB">
      <w:pPr>
        <w:numPr>
          <w:ilvl w:val="2"/>
          <w:numId w:val="5"/>
        </w:numPr>
        <w:ind w:left="0" w:firstLine="709"/>
        <w:jc w:val="both"/>
        <w:rPr>
          <w:kern w:val="16"/>
          <w:sz w:val="24"/>
          <w:szCs w:val="24"/>
        </w:rPr>
      </w:pPr>
      <w:r>
        <w:rPr>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Pr>
          <w:sz w:val="24"/>
          <w:szCs w:val="24"/>
        </w:rPr>
        <w:t>партия</w:t>
      </w:r>
      <w:r>
        <w:rPr>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14:paraId="48C3F897" w14:textId="77777777" w:rsidR="00784ADB" w:rsidRDefault="00784ADB" w:rsidP="00784ADB">
      <w:pPr>
        <w:numPr>
          <w:ilvl w:val="2"/>
          <w:numId w:val="5"/>
        </w:numPr>
        <w:ind w:left="0" w:firstLine="709"/>
        <w:jc w:val="both"/>
        <w:rPr>
          <w:kern w:val="16"/>
          <w:sz w:val="24"/>
          <w:szCs w:val="24"/>
        </w:rPr>
      </w:pPr>
      <w:r>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21248309" w14:textId="77777777" w:rsidR="00784ADB" w:rsidRDefault="00784ADB" w:rsidP="00784ADB">
      <w:pPr>
        <w:numPr>
          <w:ilvl w:val="2"/>
          <w:numId w:val="5"/>
        </w:numPr>
        <w:ind w:left="0" w:firstLine="709"/>
        <w:jc w:val="both"/>
        <w:rPr>
          <w:kern w:val="16"/>
          <w:sz w:val="24"/>
          <w:szCs w:val="24"/>
        </w:rPr>
      </w:pPr>
      <w:r>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Pr>
          <w:kern w:val="16"/>
          <w:sz w:val="24"/>
          <w:szCs w:val="24"/>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proofErr w:type="gramStart"/>
      <w:r>
        <w:rPr>
          <w:kern w:val="16"/>
          <w:sz w:val="24"/>
          <w:szCs w:val="24"/>
        </w:rPr>
        <w:t>числе  связанных</w:t>
      </w:r>
      <w:proofErr w:type="gramEnd"/>
      <w:r>
        <w:rPr>
          <w:kern w:val="16"/>
          <w:sz w:val="24"/>
          <w:szCs w:val="24"/>
        </w:rPr>
        <w:t xml:space="preserve"> с транспортировкой   товара для экспертизы, осуществляется Поставщиком. </w:t>
      </w:r>
    </w:p>
    <w:p w14:paraId="10C3C35E" w14:textId="77777777" w:rsidR="00784ADB" w:rsidRDefault="00784ADB" w:rsidP="00784ADB">
      <w:pPr>
        <w:pStyle w:val="aa"/>
        <w:numPr>
          <w:ilvl w:val="2"/>
          <w:numId w:val="5"/>
        </w:numPr>
        <w:tabs>
          <w:tab w:val="left" w:pos="709"/>
        </w:tabs>
        <w:spacing w:after="0"/>
        <w:ind w:left="0" w:firstLine="709"/>
        <w:jc w:val="both"/>
        <w:rPr>
          <w:kern w:val="16"/>
          <w:sz w:val="24"/>
          <w:szCs w:val="24"/>
        </w:rPr>
      </w:pPr>
      <w:r>
        <w:rPr>
          <w:kern w:val="16"/>
          <w:sz w:val="24"/>
          <w:szCs w:val="24"/>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412AB17C" w14:textId="77777777" w:rsidR="00784ADB" w:rsidRDefault="00784ADB" w:rsidP="00784ADB">
      <w:pPr>
        <w:numPr>
          <w:ilvl w:val="2"/>
          <w:numId w:val="5"/>
        </w:numPr>
        <w:ind w:left="0" w:firstLine="709"/>
        <w:jc w:val="both"/>
        <w:rPr>
          <w:kern w:val="16"/>
          <w:sz w:val="24"/>
          <w:szCs w:val="24"/>
        </w:rPr>
      </w:pPr>
      <w:r>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Pr>
          <w:sz w:val="24"/>
          <w:szCs w:val="24"/>
        </w:rPr>
        <w:t xml:space="preserve">об одностороннем отказе от исполнения </w:t>
      </w:r>
      <w:proofErr w:type="gramStart"/>
      <w:r>
        <w:rPr>
          <w:sz w:val="24"/>
          <w:szCs w:val="24"/>
        </w:rPr>
        <w:t>Контракта, в случае, если</w:t>
      </w:r>
      <w:proofErr w:type="gramEnd"/>
      <w:r>
        <w:rPr>
          <w:sz w:val="24"/>
          <w:szCs w:val="24"/>
        </w:rPr>
        <w:t xml:space="preserve"> устранение нарушений потребует больших временных затрат, в связи с чем Заказчик утрачивает интерес к Контракту.</w:t>
      </w:r>
    </w:p>
    <w:p w14:paraId="1DE7AEB3" w14:textId="77777777" w:rsidR="00784ADB" w:rsidRDefault="00784ADB" w:rsidP="00784ADB">
      <w:pPr>
        <w:pStyle w:val="ac"/>
        <w:numPr>
          <w:ilvl w:val="2"/>
          <w:numId w:val="5"/>
        </w:numPr>
        <w:ind w:left="0" w:firstLine="709"/>
      </w:pPr>
      <w:r>
        <w:rPr>
          <w:kern w:val="16"/>
        </w:rPr>
        <w:t xml:space="preserve">Во всем, что не предусмотрено настоящим разделом Контракта, Стороны руководствуются </w:t>
      </w:r>
      <w:r>
        <w:t>инструкциями, утвержденными постановлениями Госарбитража при Совете Министров СССР:</w:t>
      </w:r>
    </w:p>
    <w:p w14:paraId="5C25DBE6" w14:textId="77777777" w:rsidR="00784ADB" w:rsidRDefault="00784ADB" w:rsidP="00784ADB">
      <w:pPr>
        <w:pStyle w:val="ac"/>
        <w:ind w:firstLine="709"/>
      </w:pPr>
      <w:r>
        <w:t>от 25.04.1966 № П-7 «О порядке приемки продукции производственно-технического назначения и товаров народного потребления по качеству»;</w:t>
      </w:r>
    </w:p>
    <w:p w14:paraId="3371DC59" w14:textId="77777777" w:rsidR="00784ADB" w:rsidRDefault="00784ADB" w:rsidP="00784ADB">
      <w:pPr>
        <w:pStyle w:val="ac"/>
        <w:ind w:firstLine="709"/>
      </w:pPr>
      <w:r>
        <w:t>от 15.06.1965 № П-6 «О порядке приемки продукции производственно-технического назначения и товаров народного потребления по количеству».</w:t>
      </w:r>
    </w:p>
    <w:p w14:paraId="321F1B59" w14:textId="77777777" w:rsidR="00784ADB" w:rsidRDefault="00784ADB" w:rsidP="00784ADB">
      <w:pPr>
        <w:pStyle w:val="ac"/>
        <w:numPr>
          <w:ilvl w:val="1"/>
          <w:numId w:val="5"/>
        </w:numPr>
        <w:ind w:left="0" w:firstLine="709"/>
        <w:rPr>
          <w:kern w:val="16"/>
        </w:rPr>
      </w:pPr>
      <w:r>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6E68F714" w14:textId="77777777" w:rsidR="00784ADB" w:rsidRDefault="00784ADB" w:rsidP="00784ADB">
      <w:pPr>
        <w:numPr>
          <w:ilvl w:val="1"/>
          <w:numId w:val="5"/>
        </w:numPr>
        <w:autoSpaceDE w:val="0"/>
        <w:autoSpaceDN w:val="0"/>
        <w:adjustRightInd w:val="0"/>
        <w:ind w:left="0" w:firstLine="709"/>
        <w:jc w:val="both"/>
        <w:rPr>
          <w:sz w:val="24"/>
          <w:szCs w:val="24"/>
        </w:rPr>
      </w:pPr>
      <w:r>
        <w:rPr>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4BDB9A9F" w14:textId="77777777" w:rsidR="00784ADB" w:rsidRDefault="00784ADB" w:rsidP="00784ADB">
      <w:pPr>
        <w:numPr>
          <w:ilvl w:val="1"/>
          <w:numId w:val="5"/>
        </w:numPr>
        <w:ind w:left="0" w:firstLine="709"/>
        <w:jc w:val="both"/>
        <w:rPr>
          <w:sz w:val="24"/>
          <w:szCs w:val="24"/>
        </w:rPr>
      </w:pPr>
      <w:r>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2C7B661" w14:textId="77777777" w:rsidR="00784ADB" w:rsidRDefault="00784ADB" w:rsidP="00784ADB">
      <w:pPr>
        <w:pStyle w:val="ac"/>
        <w:ind w:firstLine="709"/>
        <w:rPr>
          <w:kern w:val="16"/>
        </w:rPr>
      </w:pPr>
      <w:r>
        <w:rPr>
          <w:kern w:val="16"/>
        </w:rPr>
        <w:t>Поставщик обеспечивает хранение товара до момента сдачи – приемки.</w:t>
      </w:r>
    </w:p>
    <w:p w14:paraId="02AC814E" w14:textId="77777777" w:rsidR="00784ADB" w:rsidRDefault="00784ADB" w:rsidP="00784ADB">
      <w:pPr>
        <w:pStyle w:val="ac"/>
        <w:ind w:firstLine="709"/>
      </w:pPr>
    </w:p>
    <w:p w14:paraId="4750E740" w14:textId="1662992B" w:rsidR="00784ADB" w:rsidRPr="00907C93" w:rsidRDefault="00784ADB" w:rsidP="00784ADB">
      <w:pPr>
        <w:numPr>
          <w:ilvl w:val="0"/>
          <w:numId w:val="5"/>
        </w:numPr>
        <w:tabs>
          <w:tab w:val="left" w:pos="426"/>
        </w:tabs>
        <w:ind w:left="0" w:firstLine="0"/>
        <w:jc w:val="center"/>
        <w:rPr>
          <w:sz w:val="24"/>
          <w:szCs w:val="24"/>
        </w:rPr>
      </w:pPr>
      <w:r>
        <w:rPr>
          <w:b/>
          <w:sz w:val="24"/>
          <w:szCs w:val="24"/>
        </w:rPr>
        <w:t>Обеспечение исполнения Контракта</w:t>
      </w:r>
    </w:p>
    <w:p w14:paraId="05C4689B" w14:textId="77777777" w:rsidR="00784ADB" w:rsidRDefault="00784ADB" w:rsidP="00784ADB">
      <w:pPr>
        <w:numPr>
          <w:ilvl w:val="1"/>
          <w:numId w:val="5"/>
        </w:numPr>
        <w:autoSpaceDE w:val="0"/>
        <w:autoSpaceDN w:val="0"/>
        <w:adjustRightInd w:val="0"/>
        <w:ind w:left="0" w:firstLine="709"/>
        <w:jc w:val="both"/>
        <w:rPr>
          <w:kern w:val="16"/>
          <w:sz w:val="24"/>
          <w:szCs w:val="24"/>
        </w:rPr>
      </w:pPr>
      <w:r>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Pr>
          <w:rStyle w:val="r"/>
          <w:sz w:val="24"/>
          <w:szCs w:val="24"/>
        </w:rPr>
        <w:t>статьи 45</w:t>
      </w:r>
      <w:r>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AEDBA6E" w14:textId="77777777" w:rsidR="00784ADB" w:rsidRDefault="00784ADB" w:rsidP="00784ADB">
      <w:pPr>
        <w:numPr>
          <w:ilvl w:val="1"/>
          <w:numId w:val="5"/>
        </w:numPr>
        <w:autoSpaceDE w:val="0"/>
        <w:autoSpaceDN w:val="0"/>
        <w:adjustRightInd w:val="0"/>
        <w:ind w:left="0" w:firstLine="709"/>
        <w:jc w:val="both"/>
        <w:rPr>
          <w:kern w:val="16"/>
          <w:sz w:val="24"/>
          <w:szCs w:val="24"/>
        </w:rPr>
      </w:pPr>
      <w:r>
        <w:rPr>
          <w:kern w:val="16"/>
          <w:sz w:val="24"/>
          <w:szCs w:val="24"/>
        </w:rPr>
        <w:lastRenderedPageBreak/>
        <w:t xml:space="preserve">Обеспечение исполнения Контракта предоставляется Заказчику до заключения Контракта. </w:t>
      </w:r>
      <w:r>
        <w:rPr>
          <w:sz w:val="24"/>
          <w:szCs w:val="24"/>
        </w:rPr>
        <w:t>Размер обеспечения исполнения Контракта составляет: ___ (_________) руб. _______ копеек</w:t>
      </w:r>
      <w:r>
        <w:rPr>
          <w:kern w:val="16"/>
          <w:sz w:val="24"/>
          <w:szCs w:val="24"/>
        </w:rPr>
        <w:t xml:space="preserve"> (5 % цены Контракта).</w:t>
      </w:r>
      <w:r>
        <w:rPr>
          <w:sz w:val="24"/>
          <w:szCs w:val="24"/>
        </w:rPr>
        <w:t xml:space="preserve"> </w:t>
      </w:r>
    </w:p>
    <w:p w14:paraId="6D15E9AC"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7CB251E8" w14:textId="77777777" w:rsidR="00784ADB" w:rsidRDefault="00784ADB" w:rsidP="00784ADB">
      <w:pPr>
        <w:autoSpaceDE w:val="0"/>
        <w:autoSpaceDN w:val="0"/>
        <w:adjustRightInd w:val="0"/>
        <w:ind w:firstLine="709"/>
        <w:rPr>
          <w:sz w:val="24"/>
          <w:szCs w:val="24"/>
        </w:rPr>
      </w:pPr>
      <w:r>
        <w:rPr>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6" w:history="1">
        <w:r>
          <w:rPr>
            <w:rStyle w:val="a6"/>
            <w:sz w:val="24"/>
            <w:szCs w:val="24"/>
          </w:rPr>
          <w:t>статьи 37</w:t>
        </w:r>
      </w:hyperlink>
      <w:r>
        <w:rPr>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FFD3D2C" w14:textId="77777777" w:rsidR="00784ADB" w:rsidRDefault="00784ADB" w:rsidP="00784ADB">
      <w:pPr>
        <w:numPr>
          <w:ilvl w:val="1"/>
          <w:numId w:val="5"/>
        </w:numPr>
        <w:autoSpaceDE w:val="0"/>
        <w:autoSpaceDN w:val="0"/>
        <w:adjustRightInd w:val="0"/>
        <w:ind w:left="0" w:firstLine="709"/>
        <w:contextualSpacing/>
        <w:jc w:val="both"/>
        <w:rPr>
          <w:strike/>
          <w:sz w:val="24"/>
          <w:szCs w:val="24"/>
        </w:rPr>
      </w:pPr>
      <w:r>
        <w:rPr>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11209F9F" w14:textId="77777777" w:rsidR="00784ADB" w:rsidRPr="00784ADB" w:rsidRDefault="00784ADB" w:rsidP="00784ADB">
      <w:pPr>
        <w:pStyle w:val="af0"/>
        <w:numPr>
          <w:ilvl w:val="2"/>
          <w:numId w:val="5"/>
        </w:numPr>
        <w:autoSpaceDE w:val="0"/>
        <w:autoSpaceDN w:val="0"/>
        <w:adjustRightInd w:val="0"/>
        <w:ind w:left="0" w:firstLine="709"/>
        <w:jc w:val="both"/>
        <w:rPr>
          <w:sz w:val="24"/>
          <w:szCs w:val="24"/>
        </w:rPr>
      </w:pPr>
      <w:r w:rsidRPr="00784ADB">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B985A0D" w14:textId="77777777" w:rsidR="00784ADB" w:rsidRDefault="00784ADB" w:rsidP="00784ADB">
      <w:pPr>
        <w:autoSpaceDE w:val="0"/>
        <w:autoSpaceDN w:val="0"/>
        <w:adjustRightInd w:val="0"/>
        <w:ind w:firstLine="709"/>
        <w:rPr>
          <w:sz w:val="24"/>
          <w:szCs w:val="24"/>
        </w:rPr>
      </w:pPr>
      <w:r>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EC35C8C" w14:textId="77777777" w:rsidR="00784ADB" w:rsidRDefault="00784ADB" w:rsidP="00784ADB">
      <w:pPr>
        <w:autoSpaceDE w:val="0"/>
        <w:autoSpaceDN w:val="0"/>
        <w:adjustRightInd w:val="0"/>
        <w:ind w:firstLine="709"/>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C226B2" w14:textId="77777777" w:rsidR="00784ADB" w:rsidRPr="00784ADB" w:rsidRDefault="00784ADB" w:rsidP="00784ADB">
      <w:pPr>
        <w:pStyle w:val="af0"/>
        <w:numPr>
          <w:ilvl w:val="2"/>
          <w:numId w:val="5"/>
        </w:numPr>
        <w:autoSpaceDE w:val="0"/>
        <w:autoSpaceDN w:val="0"/>
        <w:adjustRightInd w:val="0"/>
        <w:ind w:left="0" w:firstLine="709"/>
        <w:jc w:val="both"/>
        <w:rPr>
          <w:sz w:val="24"/>
          <w:szCs w:val="24"/>
        </w:rPr>
      </w:pPr>
      <w:r w:rsidRPr="00784ADB">
        <w:rPr>
          <w:sz w:val="24"/>
          <w:szCs w:val="24"/>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6E537193" w14:textId="77777777" w:rsidR="00784ADB" w:rsidRDefault="00784ADB" w:rsidP="00784ADB">
      <w:pPr>
        <w:autoSpaceDE w:val="0"/>
        <w:autoSpaceDN w:val="0"/>
        <w:adjustRightInd w:val="0"/>
        <w:ind w:firstLine="709"/>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238F86F"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w:t>
      </w:r>
      <w:r>
        <w:rPr>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E9F80AF"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kern w:val="16"/>
          <w:sz w:val="24"/>
          <w:szCs w:val="24"/>
        </w:rPr>
        <w:t xml:space="preserve">В случае </w:t>
      </w:r>
      <w:bookmarkStart w:id="0" w:name="_Toc251160154"/>
      <w:r>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sz w:val="24"/>
          <w:szCs w:val="24"/>
        </w:rPr>
        <w:t xml:space="preserve">Поставщик </w:t>
      </w:r>
      <w:r>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818828E" w14:textId="279907A7" w:rsidR="00784ADB" w:rsidRDefault="00784ADB" w:rsidP="00784ADB">
      <w:pPr>
        <w:autoSpaceDE w:val="0"/>
        <w:autoSpaceDN w:val="0"/>
        <w:adjustRightInd w:val="0"/>
        <w:ind w:firstLine="709"/>
        <w:rPr>
          <w:sz w:val="24"/>
          <w:szCs w:val="24"/>
        </w:rPr>
      </w:pPr>
      <w:r>
        <w:rPr>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8B578A">
        <w:rPr>
          <w:sz w:val="24"/>
          <w:szCs w:val="24"/>
        </w:rPr>
        <w:t>7</w:t>
      </w:r>
      <w:r>
        <w:rPr>
          <w:sz w:val="24"/>
          <w:szCs w:val="24"/>
        </w:rPr>
        <w:t>.3 Контракта.</w:t>
      </w:r>
    </w:p>
    <w:p w14:paraId="1F555848"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Не</w:t>
      </w:r>
      <w:r>
        <w:rPr>
          <w:color w:val="000000"/>
          <w:sz w:val="24"/>
          <w:szCs w:val="24"/>
        </w:rPr>
        <w:t>представление обеспечения исполнения Контракта в установленный срок в соответствии с пунктом 6.6</w:t>
      </w:r>
      <w:r>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14:paraId="28287BB4"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341E6F0D"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kern w:val="16"/>
          <w:sz w:val="24"/>
          <w:szCs w:val="24"/>
        </w:rPr>
        <w:t>По Контракту должны быть обеспечены обязательства Поставщика</w:t>
      </w:r>
      <w:r>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Pr>
          <w:kern w:val="16"/>
          <w:sz w:val="24"/>
          <w:szCs w:val="24"/>
        </w:rPr>
        <w:t xml:space="preserve"> и иных долгов, возникших у Поставщика перед Заказчиком.</w:t>
      </w:r>
    </w:p>
    <w:p w14:paraId="0E970437" w14:textId="7392B6B1" w:rsidR="00784ADB" w:rsidRDefault="00784ADB" w:rsidP="00784ADB">
      <w:pPr>
        <w:numPr>
          <w:ilvl w:val="1"/>
          <w:numId w:val="5"/>
        </w:numPr>
        <w:autoSpaceDE w:val="0"/>
        <w:autoSpaceDN w:val="0"/>
        <w:adjustRightInd w:val="0"/>
        <w:ind w:left="0" w:firstLine="709"/>
        <w:contextualSpacing/>
        <w:jc w:val="both"/>
        <w:rPr>
          <w:strike/>
          <w:sz w:val="24"/>
          <w:szCs w:val="24"/>
        </w:rPr>
      </w:pPr>
      <w:r>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w:t>
      </w:r>
      <w:r w:rsidR="00482ADD">
        <w:rPr>
          <w:sz w:val="24"/>
          <w:szCs w:val="24"/>
        </w:rPr>
        <w:t>, 6.5</w:t>
      </w:r>
      <w:r>
        <w:rPr>
          <w:sz w:val="24"/>
          <w:szCs w:val="24"/>
        </w:rPr>
        <w:t xml:space="preserve">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2897830"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Pr>
          <w:sz w:val="24"/>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ED4AAD7"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FAAFF67"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1E14F1A7"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Pr>
          <w:sz w:val="24"/>
          <w:szCs w:val="24"/>
        </w:rPr>
        <w:t xml:space="preserve">об уплате неустоек (штрафов, пеней) </w:t>
      </w:r>
      <w:r>
        <w:rPr>
          <w:sz w:val="24"/>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4876857" w14:textId="77777777" w:rsidR="00784ADB" w:rsidRDefault="00784ADB" w:rsidP="00784ADB">
      <w:pPr>
        <w:numPr>
          <w:ilvl w:val="1"/>
          <w:numId w:val="5"/>
        </w:numPr>
        <w:tabs>
          <w:tab w:val="left" w:pos="1418"/>
        </w:tabs>
        <w:autoSpaceDE w:val="0"/>
        <w:autoSpaceDN w:val="0"/>
        <w:adjustRightInd w:val="0"/>
        <w:ind w:left="0" w:firstLine="709"/>
        <w:contextualSpacing/>
        <w:jc w:val="both"/>
        <w:rPr>
          <w:sz w:val="24"/>
          <w:szCs w:val="24"/>
        </w:rPr>
      </w:pPr>
      <w:r>
        <w:rPr>
          <w:kern w:val="16"/>
          <w:sz w:val="24"/>
          <w:szCs w:val="24"/>
        </w:rPr>
        <w:t>Требования к обеспечению исполнения Контракта, предоставляемому в виде банковской гарантии:</w:t>
      </w:r>
    </w:p>
    <w:p w14:paraId="79BA8ED2" w14:textId="4E9F51F5" w:rsidR="00784ADB" w:rsidRDefault="00C10517" w:rsidP="00784ADB">
      <w:pPr>
        <w:numPr>
          <w:ilvl w:val="2"/>
          <w:numId w:val="5"/>
        </w:numPr>
        <w:tabs>
          <w:tab w:val="left" w:pos="1418"/>
          <w:tab w:val="left" w:pos="1701"/>
        </w:tabs>
        <w:ind w:left="0" w:firstLine="709"/>
        <w:contextualSpacing/>
        <w:jc w:val="both"/>
        <w:rPr>
          <w:sz w:val="24"/>
          <w:szCs w:val="24"/>
        </w:rPr>
      </w:pPr>
      <w:r w:rsidRPr="00C10517">
        <w:rPr>
          <w:sz w:val="24"/>
          <w:szCs w:val="24"/>
        </w:rPr>
        <w:lastRenderedPageBreak/>
        <w:t>Срок действия банковской гарантии должен превышать предусмотренный Контрактом срок исполнения обязательств По</w:t>
      </w:r>
      <w:r w:rsidR="00DF6879">
        <w:rPr>
          <w:sz w:val="24"/>
          <w:szCs w:val="24"/>
        </w:rPr>
        <w:t>ставщиком</w:t>
      </w:r>
      <w:r w:rsidRPr="00C10517">
        <w:rPr>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784ADB">
        <w:rPr>
          <w:sz w:val="24"/>
          <w:szCs w:val="24"/>
        </w:rPr>
        <w:t>.</w:t>
      </w:r>
    </w:p>
    <w:p w14:paraId="0505F77E" w14:textId="77777777" w:rsidR="00784ADB" w:rsidRDefault="00784ADB" w:rsidP="00784ADB">
      <w:pPr>
        <w:numPr>
          <w:ilvl w:val="2"/>
          <w:numId w:val="5"/>
        </w:numPr>
        <w:tabs>
          <w:tab w:val="left" w:pos="1418"/>
          <w:tab w:val="left" w:pos="1701"/>
        </w:tabs>
        <w:ind w:left="0" w:firstLine="709"/>
        <w:contextualSpacing/>
        <w:jc w:val="both"/>
        <w:rPr>
          <w:sz w:val="24"/>
          <w:szCs w:val="24"/>
        </w:rPr>
      </w:pPr>
      <w:r>
        <w:rPr>
          <w:kern w:val="16"/>
          <w:sz w:val="24"/>
          <w:szCs w:val="24"/>
        </w:rPr>
        <w:t>Банковская гарантия должна быть безотзывной.</w:t>
      </w:r>
    </w:p>
    <w:p w14:paraId="50F45126" w14:textId="77777777" w:rsidR="00784ADB" w:rsidRDefault="00784ADB" w:rsidP="00784ADB">
      <w:pPr>
        <w:numPr>
          <w:ilvl w:val="2"/>
          <w:numId w:val="5"/>
        </w:numPr>
        <w:tabs>
          <w:tab w:val="left" w:pos="1418"/>
          <w:tab w:val="left" w:pos="1701"/>
        </w:tabs>
        <w:ind w:left="0" w:firstLine="709"/>
        <w:contextualSpacing/>
        <w:jc w:val="both"/>
        <w:rPr>
          <w:sz w:val="24"/>
          <w:szCs w:val="24"/>
        </w:rPr>
      </w:pPr>
      <w:r>
        <w:rPr>
          <w:kern w:val="16"/>
          <w:sz w:val="24"/>
          <w:szCs w:val="24"/>
        </w:rPr>
        <w:t>В банковской гарантии в обязательном порядке должны быть указаны:</w:t>
      </w:r>
    </w:p>
    <w:p w14:paraId="47D9F75F" w14:textId="77777777" w:rsidR="00784ADB" w:rsidRDefault="00784ADB" w:rsidP="00784ADB">
      <w:pPr>
        <w:tabs>
          <w:tab w:val="left" w:pos="1418"/>
          <w:tab w:val="left" w:pos="1701"/>
        </w:tabs>
        <w:ind w:firstLine="709"/>
        <w:rPr>
          <w:sz w:val="24"/>
          <w:szCs w:val="24"/>
        </w:rPr>
      </w:pPr>
      <w:r>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FF3C5D1" w14:textId="77777777" w:rsidR="00784ADB" w:rsidRDefault="00784ADB" w:rsidP="00784ADB">
      <w:pPr>
        <w:tabs>
          <w:tab w:val="left" w:pos="1418"/>
          <w:tab w:val="left" w:pos="1701"/>
        </w:tabs>
        <w:ind w:firstLine="709"/>
        <w:rPr>
          <w:sz w:val="24"/>
          <w:szCs w:val="24"/>
        </w:rPr>
      </w:pPr>
      <w:r>
        <w:rPr>
          <w:sz w:val="24"/>
          <w:szCs w:val="24"/>
        </w:rPr>
        <w:t>обязательства принципала, надлежащее исполнение которых обеспечивается банковской гарантией;</w:t>
      </w:r>
    </w:p>
    <w:p w14:paraId="15F88F49" w14:textId="77777777" w:rsidR="00784ADB" w:rsidRDefault="00784ADB" w:rsidP="00784ADB">
      <w:pPr>
        <w:tabs>
          <w:tab w:val="left" w:pos="1701"/>
        </w:tabs>
        <w:ind w:firstLine="709"/>
        <w:rPr>
          <w:sz w:val="24"/>
          <w:szCs w:val="24"/>
        </w:rPr>
      </w:pPr>
      <w:r>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7B9DAB5F" w14:textId="77777777" w:rsidR="00784ADB" w:rsidRDefault="00784ADB" w:rsidP="00784ADB">
      <w:pPr>
        <w:tabs>
          <w:tab w:val="left" w:pos="1701"/>
        </w:tabs>
        <w:ind w:firstLine="709"/>
        <w:rPr>
          <w:sz w:val="24"/>
          <w:szCs w:val="24"/>
        </w:rPr>
      </w:pPr>
      <w:r>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C46321" w14:textId="77777777" w:rsidR="00784ADB" w:rsidRDefault="00784ADB" w:rsidP="00784ADB">
      <w:pPr>
        <w:tabs>
          <w:tab w:val="num" w:pos="0"/>
          <w:tab w:val="left" w:pos="1701"/>
        </w:tabs>
        <w:ind w:firstLine="709"/>
        <w:rPr>
          <w:sz w:val="24"/>
          <w:szCs w:val="24"/>
        </w:rPr>
      </w:pPr>
      <w:r>
        <w:rPr>
          <w:sz w:val="24"/>
          <w:szCs w:val="24"/>
        </w:rPr>
        <w:t>срок действия банковской гарантии;</w:t>
      </w:r>
    </w:p>
    <w:p w14:paraId="0B1BE081" w14:textId="77777777" w:rsidR="00784ADB" w:rsidRDefault="00784ADB" w:rsidP="00784ADB">
      <w:pPr>
        <w:tabs>
          <w:tab w:val="left" w:pos="1701"/>
        </w:tabs>
        <w:ind w:firstLine="709"/>
        <w:rPr>
          <w:sz w:val="24"/>
          <w:szCs w:val="24"/>
        </w:rPr>
      </w:pPr>
      <w:r>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7805D8D" w14:textId="77777777" w:rsidR="00784ADB" w:rsidRDefault="00784ADB" w:rsidP="00784ADB">
      <w:pPr>
        <w:tabs>
          <w:tab w:val="left" w:pos="1701"/>
        </w:tabs>
        <w:ind w:firstLine="709"/>
        <w:rPr>
          <w:sz w:val="24"/>
          <w:szCs w:val="24"/>
        </w:rPr>
      </w:pPr>
      <w:bookmarkStart w:id="1" w:name="sub_50159"/>
      <w:r>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2291B5E7" w14:textId="77777777" w:rsidR="00784ADB" w:rsidRDefault="00784ADB" w:rsidP="00784ADB">
      <w:pPr>
        <w:tabs>
          <w:tab w:val="left" w:pos="1701"/>
        </w:tabs>
        <w:ind w:firstLine="709"/>
        <w:rPr>
          <w:i/>
          <w:sz w:val="24"/>
          <w:szCs w:val="24"/>
        </w:rPr>
      </w:pPr>
      <w:r>
        <w:rPr>
          <w:sz w:val="24"/>
          <w:szCs w:val="24"/>
        </w:rPr>
        <w:t>п</w:t>
      </w:r>
      <w:r>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Pr>
          <w:sz w:val="24"/>
          <w:szCs w:val="24"/>
        </w:rPr>
        <w:t>;</w:t>
      </w:r>
    </w:p>
    <w:p w14:paraId="4AFC23ED" w14:textId="77777777" w:rsidR="00784ADB" w:rsidRDefault="00784ADB" w:rsidP="00784ADB">
      <w:pPr>
        <w:tabs>
          <w:tab w:val="left" w:pos="1701"/>
        </w:tabs>
        <w:ind w:firstLine="709"/>
        <w:rPr>
          <w:sz w:val="24"/>
          <w:szCs w:val="24"/>
        </w:rPr>
      </w:pPr>
      <w:r>
        <w:rPr>
          <w:sz w:val="24"/>
          <w:szCs w:val="24"/>
        </w:rPr>
        <w:t>у</w:t>
      </w:r>
      <w:r>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Pr>
          <w:sz w:val="24"/>
          <w:szCs w:val="24"/>
        </w:rPr>
        <w:t xml:space="preserve">; </w:t>
      </w:r>
    </w:p>
    <w:p w14:paraId="45FB201A" w14:textId="77777777" w:rsidR="00784ADB" w:rsidRDefault="00784ADB" w:rsidP="00784ADB">
      <w:pPr>
        <w:tabs>
          <w:tab w:val="left" w:pos="1701"/>
        </w:tabs>
        <w:ind w:firstLine="709"/>
        <w:rPr>
          <w:color w:val="000000"/>
          <w:sz w:val="24"/>
          <w:szCs w:val="24"/>
        </w:rPr>
      </w:pPr>
      <w:r>
        <w:rPr>
          <w:sz w:val="24"/>
          <w:szCs w:val="24"/>
        </w:rPr>
        <w:t>перечень</w:t>
      </w:r>
      <w:r>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Pr>
            <w:rStyle w:val="a6"/>
            <w:color w:val="000000"/>
            <w:sz w:val="24"/>
            <w:szCs w:val="24"/>
          </w:rPr>
          <w:t>постановлением</w:t>
        </w:r>
      </w:hyperlink>
      <w:r>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4E0B5997" w14:textId="77777777" w:rsidR="00784ADB" w:rsidRDefault="00784ADB" w:rsidP="00784ADB">
      <w:pPr>
        <w:numPr>
          <w:ilvl w:val="2"/>
          <w:numId w:val="5"/>
        </w:numPr>
        <w:tabs>
          <w:tab w:val="left" w:pos="1701"/>
        </w:tabs>
        <w:ind w:left="0" w:firstLine="709"/>
        <w:contextualSpacing/>
        <w:jc w:val="both"/>
        <w:rPr>
          <w:b/>
          <w:sz w:val="24"/>
          <w:szCs w:val="24"/>
        </w:rPr>
      </w:pPr>
      <w:r>
        <w:rPr>
          <w:sz w:val="24"/>
          <w:szCs w:val="24"/>
        </w:rPr>
        <w:t>Не допускается включение в банковскую гарантию:</w:t>
      </w:r>
    </w:p>
    <w:p w14:paraId="2478CF06" w14:textId="77777777" w:rsidR="00784ADB" w:rsidRDefault="00784ADB" w:rsidP="00784ADB">
      <w:pPr>
        <w:autoSpaceDE w:val="0"/>
        <w:autoSpaceDN w:val="0"/>
        <w:adjustRightInd w:val="0"/>
        <w:ind w:firstLine="709"/>
        <w:rPr>
          <w:b/>
          <w:sz w:val="24"/>
          <w:szCs w:val="24"/>
        </w:rPr>
      </w:pPr>
      <w:r>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9AAD280" w14:textId="77777777" w:rsidR="00784ADB" w:rsidRDefault="00784ADB" w:rsidP="00784ADB">
      <w:pPr>
        <w:tabs>
          <w:tab w:val="left" w:pos="426"/>
        </w:tabs>
        <w:autoSpaceDE w:val="0"/>
        <w:autoSpaceDN w:val="0"/>
        <w:adjustRightInd w:val="0"/>
        <w:ind w:right="-144" w:firstLine="709"/>
        <w:outlineLvl w:val="1"/>
        <w:rPr>
          <w:sz w:val="24"/>
          <w:szCs w:val="24"/>
        </w:rPr>
      </w:pPr>
      <w:r>
        <w:rPr>
          <w:sz w:val="24"/>
          <w:szCs w:val="24"/>
        </w:rPr>
        <w:t>требований о предоставлении Заказчиком гаранту отчета об исполнении Контракта;</w:t>
      </w:r>
    </w:p>
    <w:p w14:paraId="395A509E" w14:textId="77777777" w:rsidR="00784ADB" w:rsidRDefault="00784ADB" w:rsidP="00784ADB">
      <w:pPr>
        <w:tabs>
          <w:tab w:val="left" w:pos="426"/>
        </w:tabs>
        <w:autoSpaceDE w:val="0"/>
        <w:autoSpaceDN w:val="0"/>
        <w:adjustRightInd w:val="0"/>
        <w:ind w:right="-144" w:firstLine="709"/>
        <w:outlineLvl w:val="1"/>
        <w:rPr>
          <w:b/>
          <w:sz w:val="24"/>
          <w:szCs w:val="24"/>
        </w:rPr>
      </w:pPr>
      <w:r>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w:t>
      </w:r>
      <w:r>
        <w:rPr>
          <w:sz w:val="24"/>
          <w:szCs w:val="24"/>
        </w:rPr>
        <w:lastRenderedPageBreak/>
        <w:t>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8D38840" w14:textId="77777777" w:rsidR="00784ADB" w:rsidRDefault="00784ADB" w:rsidP="00784ADB">
      <w:pPr>
        <w:tabs>
          <w:tab w:val="left" w:pos="426"/>
        </w:tabs>
        <w:autoSpaceDE w:val="0"/>
        <w:autoSpaceDN w:val="0"/>
        <w:adjustRightInd w:val="0"/>
        <w:ind w:right="-144" w:firstLine="709"/>
        <w:outlineLvl w:val="1"/>
        <w:rPr>
          <w:b/>
          <w:sz w:val="24"/>
          <w:szCs w:val="24"/>
        </w:rPr>
      </w:pPr>
      <w:r>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61EEAB2" w14:textId="77777777" w:rsidR="00784ADB" w:rsidRDefault="00784ADB" w:rsidP="00784ADB">
      <w:pPr>
        <w:numPr>
          <w:ilvl w:val="2"/>
          <w:numId w:val="5"/>
        </w:numPr>
        <w:autoSpaceDE w:val="0"/>
        <w:autoSpaceDN w:val="0"/>
        <w:adjustRightInd w:val="0"/>
        <w:ind w:left="0" w:firstLine="709"/>
        <w:contextualSpacing/>
        <w:jc w:val="both"/>
        <w:rPr>
          <w:color w:val="000000"/>
          <w:sz w:val="24"/>
          <w:szCs w:val="24"/>
        </w:rPr>
      </w:pPr>
      <w:r>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14:paraId="2B1E9AA3" w14:textId="77777777" w:rsidR="00784ADB" w:rsidRDefault="00784ADB" w:rsidP="00784ADB">
      <w:pPr>
        <w:ind w:firstLine="709"/>
        <w:rPr>
          <w:sz w:val="24"/>
          <w:szCs w:val="24"/>
        </w:rPr>
      </w:pPr>
    </w:p>
    <w:p w14:paraId="501F2F3D" w14:textId="77777777" w:rsidR="00784ADB" w:rsidRDefault="00784ADB" w:rsidP="00784ADB">
      <w:pPr>
        <w:numPr>
          <w:ilvl w:val="0"/>
          <w:numId w:val="5"/>
        </w:numPr>
        <w:tabs>
          <w:tab w:val="left" w:pos="426"/>
        </w:tabs>
        <w:ind w:left="0" w:firstLine="0"/>
        <w:jc w:val="center"/>
        <w:rPr>
          <w:b/>
          <w:sz w:val="24"/>
          <w:szCs w:val="24"/>
        </w:rPr>
      </w:pPr>
      <w:r>
        <w:rPr>
          <w:b/>
          <w:sz w:val="24"/>
          <w:szCs w:val="24"/>
        </w:rPr>
        <w:t>Ответственность Сторон</w:t>
      </w:r>
    </w:p>
    <w:p w14:paraId="576410B3" w14:textId="77777777" w:rsidR="00784ADB" w:rsidRDefault="00784ADB" w:rsidP="00784ADB">
      <w:pPr>
        <w:tabs>
          <w:tab w:val="left" w:pos="426"/>
        </w:tabs>
        <w:rPr>
          <w:b/>
          <w:sz w:val="24"/>
          <w:szCs w:val="24"/>
        </w:rPr>
      </w:pPr>
    </w:p>
    <w:p w14:paraId="34E17F31" w14:textId="77777777" w:rsidR="00784ADB" w:rsidRDefault="00784ADB" w:rsidP="00784ADB">
      <w:pPr>
        <w:widowControl w:val="0"/>
        <w:autoSpaceDE w:val="0"/>
        <w:autoSpaceDN w:val="0"/>
        <w:adjustRightInd w:val="0"/>
        <w:ind w:right="142" w:firstLine="709"/>
        <w:rPr>
          <w:iCs/>
          <w:sz w:val="24"/>
          <w:szCs w:val="24"/>
        </w:rPr>
      </w:pPr>
      <w:r>
        <w:rPr>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9D93E50" w14:textId="77777777" w:rsidR="00784ADB" w:rsidRPr="00784ADB" w:rsidRDefault="00784ADB" w:rsidP="00784ADB">
      <w:pPr>
        <w:pStyle w:val="af0"/>
        <w:widowControl w:val="0"/>
        <w:numPr>
          <w:ilvl w:val="1"/>
          <w:numId w:val="7"/>
        </w:numPr>
        <w:autoSpaceDE w:val="0"/>
        <w:autoSpaceDN w:val="0"/>
        <w:adjustRightInd w:val="0"/>
        <w:ind w:left="0" w:right="142" w:firstLine="709"/>
        <w:jc w:val="both"/>
        <w:rPr>
          <w:iCs/>
          <w:sz w:val="24"/>
          <w:szCs w:val="24"/>
        </w:rPr>
      </w:pPr>
      <w:r w:rsidRPr="00784ADB">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E384FCA" w14:textId="77777777" w:rsidR="00784ADB" w:rsidRPr="00784ADB" w:rsidRDefault="00784ADB" w:rsidP="00784ADB">
      <w:pPr>
        <w:pStyle w:val="af0"/>
        <w:widowControl w:val="0"/>
        <w:numPr>
          <w:ilvl w:val="1"/>
          <w:numId w:val="7"/>
        </w:numPr>
        <w:autoSpaceDE w:val="0"/>
        <w:autoSpaceDN w:val="0"/>
        <w:adjustRightInd w:val="0"/>
        <w:ind w:left="0" w:right="142" w:firstLine="709"/>
        <w:jc w:val="both"/>
        <w:rPr>
          <w:iCs/>
          <w:sz w:val="24"/>
          <w:szCs w:val="24"/>
        </w:rPr>
      </w:pPr>
      <w:r w:rsidRPr="00784ADB">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4159D239" w14:textId="77777777" w:rsidR="00784ADB" w:rsidRDefault="00784ADB" w:rsidP="00784ADB">
      <w:pPr>
        <w:widowControl w:val="0"/>
        <w:autoSpaceDE w:val="0"/>
        <w:autoSpaceDN w:val="0"/>
        <w:adjustRightInd w:val="0"/>
        <w:ind w:right="142" w:firstLine="709"/>
        <w:rPr>
          <w:sz w:val="24"/>
          <w:szCs w:val="24"/>
        </w:rPr>
      </w:pPr>
      <w:r w:rsidRPr="00784ADB">
        <w:rPr>
          <w:sz w:val="24"/>
          <w:szCs w:val="24"/>
        </w:rPr>
        <w:t>За каждый факт неисполнения или ненадлежащего исполнения Поставщиком</w:t>
      </w:r>
      <w:r>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DE2A661" w14:textId="77777777" w:rsidR="00784ADB" w:rsidRDefault="00784ADB" w:rsidP="00784ADB">
      <w:pPr>
        <w:widowControl w:val="0"/>
        <w:autoSpaceDE w:val="0"/>
        <w:autoSpaceDN w:val="0"/>
        <w:adjustRightInd w:val="0"/>
        <w:ind w:right="142" w:firstLine="709"/>
        <w:rPr>
          <w:sz w:val="24"/>
          <w:szCs w:val="24"/>
        </w:rPr>
      </w:pPr>
      <w:r>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B15B0A0" w14:textId="77777777" w:rsidR="00784ADB" w:rsidRDefault="00784ADB" w:rsidP="00784ADB">
      <w:pPr>
        <w:widowControl w:val="0"/>
        <w:autoSpaceDE w:val="0"/>
        <w:autoSpaceDN w:val="0"/>
        <w:adjustRightInd w:val="0"/>
        <w:ind w:right="142" w:firstLine="709"/>
        <w:rPr>
          <w:sz w:val="24"/>
          <w:szCs w:val="24"/>
        </w:rPr>
      </w:pPr>
      <w:r>
        <w:rPr>
          <w:sz w:val="24"/>
          <w:szCs w:val="24"/>
        </w:rPr>
        <w:t>а) в случае, если цена контракта не превышает начальную (максимальную) цену контракта:</w:t>
      </w:r>
    </w:p>
    <w:p w14:paraId="3A25DEB7" w14:textId="77777777" w:rsidR="00784ADB" w:rsidRDefault="00784ADB" w:rsidP="00784ADB">
      <w:pPr>
        <w:widowControl w:val="0"/>
        <w:autoSpaceDE w:val="0"/>
        <w:autoSpaceDN w:val="0"/>
        <w:adjustRightInd w:val="0"/>
        <w:ind w:right="142" w:firstLine="709"/>
        <w:rPr>
          <w:sz w:val="24"/>
          <w:szCs w:val="24"/>
        </w:rPr>
      </w:pPr>
      <w:r>
        <w:rPr>
          <w:sz w:val="24"/>
          <w:szCs w:val="24"/>
        </w:rPr>
        <w:t>10 процентов начальной (максимальной) цены контракта, если цена контракта не превышает 3 млн. рублей;</w:t>
      </w:r>
    </w:p>
    <w:p w14:paraId="59DDDE3B" w14:textId="77777777" w:rsidR="00784ADB" w:rsidRDefault="00784ADB" w:rsidP="00784ADB">
      <w:pPr>
        <w:widowControl w:val="0"/>
        <w:autoSpaceDE w:val="0"/>
        <w:autoSpaceDN w:val="0"/>
        <w:adjustRightInd w:val="0"/>
        <w:ind w:right="142" w:firstLine="709"/>
        <w:rPr>
          <w:sz w:val="24"/>
          <w:szCs w:val="24"/>
        </w:rPr>
      </w:pPr>
      <w:r>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FA36FC7" w14:textId="77777777" w:rsidR="00784ADB" w:rsidRDefault="00784ADB" w:rsidP="00784ADB">
      <w:pPr>
        <w:widowControl w:val="0"/>
        <w:autoSpaceDE w:val="0"/>
        <w:autoSpaceDN w:val="0"/>
        <w:adjustRightInd w:val="0"/>
        <w:ind w:right="142" w:firstLine="709"/>
        <w:rPr>
          <w:sz w:val="24"/>
          <w:szCs w:val="24"/>
        </w:rPr>
      </w:pPr>
      <w:r>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C03DFD0" w14:textId="77777777" w:rsidR="00784ADB" w:rsidRDefault="00784ADB" w:rsidP="00784ADB">
      <w:pPr>
        <w:widowControl w:val="0"/>
        <w:autoSpaceDE w:val="0"/>
        <w:autoSpaceDN w:val="0"/>
        <w:adjustRightInd w:val="0"/>
        <w:ind w:right="142" w:firstLine="709"/>
        <w:rPr>
          <w:sz w:val="24"/>
          <w:szCs w:val="24"/>
        </w:rPr>
      </w:pPr>
      <w:r>
        <w:rPr>
          <w:sz w:val="24"/>
          <w:szCs w:val="24"/>
        </w:rPr>
        <w:t>б) в случае, если цена контракта превышает начальную (максимальную) цену контракта:</w:t>
      </w:r>
    </w:p>
    <w:p w14:paraId="2BAE0315" w14:textId="77777777" w:rsidR="00784ADB" w:rsidRDefault="00784ADB" w:rsidP="00784ADB">
      <w:pPr>
        <w:widowControl w:val="0"/>
        <w:autoSpaceDE w:val="0"/>
        <w:autoSpaceDN w:val="0"/>
        <w:adjustRightInd w:val="0"/>
        <w:ind w:right="142" w:firstLine="709"/>
        <w:rPr>
          <w:sz w:val="24"/>
          <w:szCs w:val="24"/>
        </w:rPr>
      </w:pPr>
      <w:r>
        <w:rPr>
          <w:sz w:val="24"/>
          <w:szCs w:val="24"/>
        </w:rPr>
        <w:lastRenderedPageBreak/>
        <w:t>10 процентов цены контракта, если цена контракта не превышает 3 млн. рублей;</w:t>
      </w:r>
    </w:p>
    <w:p w14:paraId="4DB91245" w14:textId="77777777" w:rsidR="00784ADB" w:rsidRDefault="00784ADB" w:rsidP="00784ADB">
      <w:pPr>
        <w:widowControl w:val="0"/>
        <w:autoSpaceDE w:val="0"/>
        <w:autoSpaceDN w:val="0"/>
        <w:adjustRightInd w:val="0"/>
        <w:ind w:right="142" w:firstLine="709"/>
        <w:rPr>
          <w:sz w:val="24"/>
          <w:szCs w:val="24"/>
        </w:rPr>
      </w:pPr>
      <w:r>
        <w:rPr>
          <w:sz w:val="24"/>
          <w:szCs w:val="24"/>
        </w:rPr>
        <w:t>5 процентов цены контракта, если цена контракта составляет от 3 млн. рублей до 50 млн. рублей (включительно);</w:t>
      </w:r>
    </w:p>
    <w:p w14:paraId="4FFED282" w14:textId="77777777" w:rsidR="00784ADB" w:rsidRDefault="00784ADB" w:rsidP="00784ADB">
      <w:pPr>
        <w:widowControl w:val="0"/>
        <w:autoSpaceDE w:val="0"/>
        <w:autoSpaceDN w:val="0"/>
        <w:adjustRightInd w:val="0"/>
        <w:ind w:right="142" w:firstLine="709"/>
        <w:rPr>
          <w:sz w:val="24"/>
          <w:szCs w:val="24"/>
        </w:rPr>
      </w:pPr>
      <w:r>
        <w:rPr>
          <w:sz w:val="24"/>
          <w:szCs w:val="24"/>
        </w:rPr>
        <w:t>1 процент цены контракта, если цена контракта составляет от 50 млн. рублей до 100 млн. рублей (включительно).</w:t>
      </w:r>
    </w:p>
    <w:p w14:paraId="7DDE9F36" w14:textId="77777777" w:rsidR="00784ADB" w:rsidRDefault="00784ADB" w:rsidP="00784ADB">
      <w:pPr>
        <w:tabs>
          <w:tab w:val="num" w:pos="0"/>
          <w:tab w:val="left" w:pos="993"/>
          <w:tab w:val="left" w:pos="1134"/>
        </w:tabs>
        <w:ind w:right="142" w:firstLine="709"/>
        <w:rPr>
          <w:sz w:val="24"/>
          <w:szCs w:val="24"/>
        </w:rPr>
      </w:pPr>
      <w:r>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08EE096"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а) 1000 рублей, если цена Контракта не превышает 3 млн. рублей;</w:t>
      </w:r>
    </w:p>
    <w:p w14:paraId="644AD200"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б) 5000 рублей, если цена Контракта составляет от 3 млн. рублей до 50 млн. рублей (включительно);</w:t>
      </w:r>
    </w:p>
    <w:p w14:paraId="25673F57"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04F5B152"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г) 100000 рублей, если цена Контракта превышает 100 млн. рублей.</w:t>
      </w:r>
    </w:p>
    <w:p w14:paraId="60A0398E" w14:textId="77777777" w:rsidR="00784ADB" w:rsidRDefault="00784ADB" w:rsidP="00784ADB">
      <w:pPr>
        <w:widowControl w:val="0"/>
        <w:autoSpaceDE w:val="0"/>
        <w:autoSpaceDN w:val="0"/>
        <w:adjustRightInd w:val="0"/>
        <w:ind w:right="142" w:firstLine="709"/>
        <w:rPr>
          <w:iCs/>
          <w:sz w:val="24"/>
          <w:szCs w:val="24"/>
        </w:rPr>
      </w:pPr>
      <w:r>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DCCE136"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7E8D2A6"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79E5F1DC"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57C70AC" w14:textId="77777777" w:rsidR="00784ADB" w:rsidRDefault="00784ADB" w:rsidP="00784ADB">
      <w:pPr>
        <w:pStyle w:val="Default"/>
        <w:numPr>
          <w:ilvl w:val="1"/>
          <w:numId w:val="7"/>
        </w:numPr>
        <w:tabs>
          <w:tab w:val="left" w:pos="993"/>
          <w:tab w:val="left" w:pos="1134"/>
        </w:tabs>
        <w:ind w:left="0" w:right="142" w:firstLine="709"/>
        <w:jc w:val="both"/>
        <w:rPr>
          <w:rFonts w:ascii="Times New Roman" w:hAnsi="Times New Roman" w:cs="Times New Roman"/>
        </w:rPr>
      </w:pPr>
      <w:r>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1FB31C1" w14:textId="77777777" w:rsidR="00784ADB" w:rsidRDefault="00784ADB" w:rsidP="00784ADB">
      <w:pPr>
        <w:pStyle w:val="Default"/>
        <w:numPr>
          <w:ilvl w:val="1"/>
          <w:numId w:val="7"/>
        </w:numPr>
        <w:tabs>
          <w:tab w:val="left" w:pos="993"/>
          <w:tab w:val="left" w:pos="1134"/>
        </w:tabs>
        <w:ind w:left="0" w:right="142" w:firstLine="709"/>
        <w:jc w:val="both"/>
        <w:rPr>
          <w:rFonts w:ascii="Times New Roman" w:hAnsi="Times New Roman" w:cs="Times New Roman"/>
        </w:rPr>
      </w:pPr>
      <w:r>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Pr>
          <w:rFonts w:ascii="Times New Roman" w:hAnsi="Times New Roman" w:cs="Times New Roman"/>
          <w:color w:val="auto"/>
        </w:rPr>
        <w:t xml:space="preserve">предусмотренных </w:t>
      </w:r>
      <w:r>
        <w:rPr>
          <w:rFonts w:ascii="Times New Roman" w:hAnsi="Times New Roman" w:cs="Times New Roman"/>
        </w:rPr>
        <w:t>К</w:t>
      </w:r>
      <w:r>
        <w:rPr>
          <w:rFonts w:ascii="Times New Roman" w:hAnsi="Times New Roman" w:cs="Times New Roman"/>
          <w:color w:val="auto"/>
        </w:rPr>
        <w:t xml:space="preserve">онтрактом, </w:t>
      </w:r>
      <w:r>
        <w:rPr>
          <w:rFonts w:ascii="Times New Roman" w:hAnsi="Times New Roman" w:cs="Times New Roman"/>
        </w:rPr>
        <w:t>за исключением просрочки исполнения обязательств.</w:t>
      </w:r>
    </w:p>
    <w:p w14:paraId="6CB08696" w14:textId="77777777" w:rsidR="00784ADB" w:rsidRDefault="00784ADB" w:rsidP="00784ADB">
      <w:pPr>
        <w:tabs>
          <w:tab w:val="num" w:pos="0"/>
          <w:tab w:val="left" w:pos="993"/>
          <w:tab w:val="left" w:pos="1134"/>
        </w:tabs>
        <w:ind w:right="142" w:firstLine="709"/>
        <w:rPr>
          <w:sz w:val="24"/>
          <w:szCs w:val="24"/>
        </w:rPr>
      </w:pPr>
      <w:r>
        <w:rPr>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B2821A7"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а) 1000 рублей, если цена Контракта не превышает 3 млн. рублей (включительно);</w:t>
      </w:r>
    </w:p>
    <w:p w14:paraId="5D9FD291"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б) 5000 рублей, если цена Контракта составляет от 3 млн. рублей до 50 млн. рублей (включительно);</w:t>
      </w:r>
    </w:p>
    <w:p w14:paraId="575DE8C7"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lastRenderedPageBreak/>
        <w:t>в) 10000 рублей, если цена Контракта составляет от 50 млн. рублей до 100 млн. рублей (включительно);</w:t>
      </w:r>
    </w:p>
    <w:p w14:paraId="48B80DE8"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г) 100000 рублей, если цена Контракта превышает 100 млн. рублей.</w:t>
      </w:r>
    </w:p>
    <w:p w14:paraId="57FA6189" w14:textId="77777777" w:rsidR="00784ADB" w:rsidRDefault="00784ADB" w:rsidP="00784ADB">
      <w:pPr>
        <w:widowControl w:val="0"/>
        <w:autoSpaceDE w:val="0"/>
        <w:autoSpaceDN w:val="0"/>
        <w:adjustRightInd w:val="0"/>
        <w:ind w:right="142" w:firstLine="709"/>
        <w:rPr>
          <w:iCs/>
          <w:sz w:val="24"/>
          <w:szCs w:val="24"/>
        </w:rPr>
      </w:pPr>
      <w:r>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B7C9FF5" w14:textId="77777777" w:rsidR="00784ADB" w:rsidRDefault="00784ADB" w:rsidP="00784ADB">
      <w:pPr>
        <w:widowControl w:val="0"/>
        <w:numPr>
          <w:ilvl w:val="1"/>
          <w:numId w:val="7"/>
        </w:numPr>
        <w:autoSpaceDE w:val="0"/>
        <w:autoSpaceDN w:val="0"/>
        <w:adjustRightInd w:val="0"/>
        <w:ind w:left="0" w:right="142" w:firstLine="709"/>
        <w:jc w:val="both"/>
        <w:rPr>
          <w:iCs/>
          <w:strike/>
          <w:sz w:val="24"/>
          <w:szCs w:val="24"/>
        </w:rPr>
      </w:pPr>
      <w:r>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115604"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F1DB364"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77D84D" w14:textId="77777777" w:rsidR="00784ADB" w:rsidRDefault="00784ADB" w:rsidP="00784ADB">
      <w:pPr>
        <w:ind w:firstLine="709"/>
        <w:rPr>
          <w:sz w:val="24"/>
          <w:szCs w:val="24"/>
        </w:rPr>
      </w:pPr>
    </w:p>
    <w:p w14:paraId="756E0FBD" w14:textId="0C383423" w:rsidR="00784ADB" w:rsidRPr="00907C93" w:rsidRDefault="00784ADB" w:rsidP="00AB2893">
      <w:pPr>
        <w:numPr>
          <w:ilvl w:val="0"/>
          <w:numId w:val="8"/>
        </w:numPr>
        <w:tabs>
          <w:tab w:val="left" w:pos="426"/>
        </w:tabs>
        <w:jc w:val="center"/>
        <w:rPr>
          <w:b/>
          <w:sz w:val="24"/>
          <w:szCs w:val="24"/>
        </w:rPr>
      </w:pPr>
      <w:r>
        <w:rPr>
          <w:b/>
          <w:sz w:val="24"/>
          <w:szCs w:val="24"/>
        </w:rPr>
        <w:t>Форс-мажорные обстоятельства</w:t>
      </w:r>
    </w:p>
    <w:p w14:paraId="1A5EC843" w14:textId="77777777" w:rsidR="00784ADB" w:rsidRDefault="00784ADB" w:rsidP="00784ADB">
      <w:pPr>
        <w:pStyle w:val="ac"/>
        <w:numPr>
          <w:ilvl w:val="1"/>
          <w:numId w:val="9"/>
        </w:numPr>
        <w:ind w:left="0" w:firstLine="709"/>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t>и</w:t>
      </w:r>
      <w:proofErr w:type="gramEnd"/>
      <w:r>
        <w:t xml:space="preserve"> если эти обстоятельства непосредственно повлияли на исполнение Контракта. </w:t>
      </w:r>
    </w:p>
    <w:p w14:paraId="41357CE5" w14:textId="77777777" w:rsidR="00784ADB" w:rsidRDefault="00784ADB" w:rsidP="00784ADB">
      <w:pPr>
        <w:pStyle w:val="ac"/>
        <w:numPr>
          <w:ilvl w:val="1"/>
          <w:numId w:val="9"/>
        </w:numPr>
        <w:ind w:left="0" w:firstLine="709"/>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C052CC4" w14:textId="77777777" w:rsidR="00784ADB" w:rsidRDefault="00784ADB" w:rsidP="00784ADB">
      <w:pPr>
        <w:pStyle w:val="ac"/>
        <w:numPr>
          <w:ilvl w:val="1"/>
          <w:numId w:val="9"/>
        </w:numPr>
        <w:ind w:left="0" w:firstLine="709"/>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D93314C" w14:textId="77777777" w:rsidR="00784ADB" w:rsidRDefault="00784ADB" w:rsidP="00784ADB">
      <w:pPr>
        <w:pStyle w:val="ac"/>
        <w:numPr>
          <w:ilvl w:val="1"/>
          <w:numId w:val="9"/>
        </w:numPr>
        <w:ind w:left="0" w:firstLine="709"/>
      </w:pPr>
      <w: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2D6FF23" w14:textId="77777777" w:rsidR="00784ADB" w:rsidRDefault="00784ADB" w:rsidP="00784ADB">
      <w:pPr>
        <w:pStyle w:val="ac"/>
        <w:ind w:firstLine="709"/>
      </w:pPr>
    </w:p>
    <w:p w14:paraId="52A732AE" w14:textId="0DE14A6A" w:rsidR="00784ADB" w:rsidRPr="00907C93" w:rsidRDefault="00784ADB" w:rsidP="00784ADB">
      <w:pPr>
        <w:keepNext/>
        <w:numPr>
          <w:ilvl w:val="0"/>
          <w:numId w:val="9"/>
        </w:numPr>
        <w:tabs>
          <w:tab w:val="left" w:pos="426"/>
        </w:tabs>
        <w:ind w:left="0" w:firstLine="0"/>
        <w:jc w:val="center"/>
        <w:rPr>
          <w:b/>
          <w:sz w:val="24"/>
          <w:szCs w:val="24"/>
        </w:rPr>
      </w:pPr>
      <w:r>
        <w:rPr>
          <w:b/>
          <w:sz w:val="24"/>
          <w:szCs w:val="24"/>
        </w:rPr>
        <w:t>Порядок разрешения споров</w:t>
      </w:r>
    </w:p>
    <w:p w14:paraId="618B2F26" w14:textId="3C1BFBF6" w:rsidR="00784ADB" w:rsidRPr="00907C93" w:rsidRDefault="00784ADB" w:rsidP="00907C93">
      <w:pPr>
        <w:pStyle w:val="ac"/>
        <w:numPr>
          <w:ilvl w:val="1"/>
          <w:numId w:val="9"/>
        </w:numPr>
        <w:ind w:left="0" w:firstLine="709"/>
      </w:pPr>
      <w: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39CB9EB" w14:textId="77777777" w:rsidR="00784ADB" w:rsidRDefault="00784ADB" w:rsidP="00784ADB">
      <w:pPr>
        <w:numPr>
          <w:ilvl w:val="0"/>
          <w:numId w:val="9"/>
        </w:numPr>
        <w:tabs>
          <w:tab w:val="left" w:pos="426"/>
        </w:tabs>
        <w:ind w:left="0" w:firstLine="0"/>
        <w:jc w:val="center"/>
        <w:rPr>
          <w:sz w:val="24"/>
          <w:szCs w:val="24"/>
        </w:rPr>
      </w:pPr>
      <w:r>
        <w:rPr>
          <w:b/>
          <w:sz w:val="24"/>
          <w:szCs w:val="24"/>
        </w:rPr>
        <w:t>Расторжение Контракта</w:t>
      </w:r>
    </w:p>
    <w:p w14:paraId="1E95428A" w14:textId="77777777" w:rsidR="00784ADB" w:rsidRDefault="00784ADB" w:rsidP="00784ADB">
      <w:pPr>
        <w:tabs>
          <w:tab w:val="left" w:pos="426"/>
        </w:tabs>
        <w:rPr>
          <w:sz w:val="24"/>
          <w:szCs w:val="24"/>
        </w:rPr>
      </w:pPr>
    </w:p>
    <w:p w14:paraId="5F267DA0" w14:textId="77777777" w:rsidR="00784ADB" w:rsidRDefault="00784ADB" w:rsidP="00784ADB">
      <w:pPr>
        <w:pStyle w:val="ac"/>
        <w:numPr>
          <w:ilvl w:val="1"/>
          <w:numId w:val="10"/>
        </w:numPr>
        <w:autoSpaceDE w:val="0"/>
        <w:autoSpaceDN w:val="0"/>
        <w:adjustRightInd w:val="0"/>
        <w:ind w:left="0" w:firstLine="709"/>
        <w:rPr>
          <w:i/>
        </w:rPr>
      </w:pPr>
      <w:r>
        <w:t>Расторжение Контракта допускается по соглашению Сторон, по решению суда.</w:t>
      </w:r>
    </w:p>
    <w:p w14:paraId="62AE46A1"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52D870B8"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6921B4"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603ECE94"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6487FBF3"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FD9809A"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Pr>
          <w:rStyle w:val="r"/>
        </w:rPr>
        <w:t>кодексом</w:t>
      </w:r>
      <w:r>
        <w:rPr>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6627804A"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147189C0"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BE4FAF"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Pr>
          <w:sz w:val="24"/>
          <w:szCs w:val="24"/>
        </w:rPr>
        <w:lastRenderedPageBreak/>
        <w:t>обстоятельствами, являющимися основанием для принятия решения об одностороннем отказе от исполнения Контракта.</w:t>
      </w:r>
    </w:p>
    <w:p w14:paraId="3A03CA9C" w14:textId="77777777" w:rsidR="00784ADB" w:rsidRDefault="00784ADB" w:rsidP="00784ADB">
      <w:pPr>
        <w:pStyle w:val="ac"/>
        <w:numPr>
          <w:ilvl w:val="1"/>
          <w:numId w:val="10"/>
        </w:numPr>
        <w:ind w:left="0" w:firstLine="709"/>
      </w:pPr>
      <w: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E809AF0" w14:textId="77777777" w:rsidR="00784ADB" w:rsidRDefault="00784ADB" w:rsidP="00784ADB">
      <w:pPr>
        <w:pStyle w:val="ac"/>
        <w:numPr>
          <w:ilvl w:val="1"/>
          <w:numId w:val="10"/>
        </w:numPr>
        <w:ind w:left="0" w:firstLine="709"/>
      </w:pPr>
      <w: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66C4C1FA" w14:textId="77777777" w:rsidR="00784ADB" w:rsidRDefault="00784ADB" w:rsidP="00784ADB">
      <w:pPr>
        <w:pStyle w:val="ac"/>
        <w:numPr>
          <w:ilvl w:val="1"/>
          <w:numId w:val="10"/>
        </w:numPr>
        <w:ind w:left="0" w:firstLine="709"/>
      </w:pPr>
      <w: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5527707" w14:textId="77777777" w:rsidR="00784ADB" w:rsidRDefault="00784ADB" w:rsidP="00784ADB">
      <w:pPr>
        <w:pStyle w:val="ac"/>
        <w:numPr>
          <w:ilvl w:val="1"/>
          <w:numId w:val="10"/>
        </w:numPr>
        <w:autoSpaceDE w:val="0"/>
        <w:autoSpaceDN w:val="0"/>
        <w:adjustRightInd w:val="0"/>
        <w:ind w:left="0" w:firstLine="709"/>
      </w:pPr>
      <w: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4FB1FE5" w14:textId="1014F36B" w:rsidR="00784ADB" w:rsidRPr="00907C93" w:rsidRDefault="00784ADB" w:rsidP="00784ADB">
      <w:pPr>
        <w:numPr>
          <w:ilvl w:val="0"/>
          <w:numId w:val="10"/>
        </w:numPr>
        <w:tabs>
          <w:tab w:val="left" w:pos="426"/>
        </w:tabs>
        <w:ind w:left="0" w:firstLine="0"/>
        <w:jc w:val="center"/>
        <w:rPr>
          <w:b/>
          <w:sz w:val="24"/>
          <w:szCs w:val="24"/>
        </w:rPr>
      </w:pPr>
      <w:r>
        <w:rPr>
          <w:b/>
          <w:sz w:val="24"/>
          <w:szCs w:val="24"/>
        </w:rPr>
        <w:t>Срок действия Контракта</w:t>
      </w:r>
    </w:p>
    <w:p w14:paraId="6103913F"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Контракт вступает в силу со дня подписания его Сторонами и действует </w:t>
      </w:r>
      <w:r>
        <w:rPr>
          <w:rFonts w:ascii="Times New Roman" w:hAnsi="Times New Roman" w:cs="Times New Roman"/>
          <w:iCs/>
          <w:sz w:val="24"/>
          <w:szCs w:val="24"/>
        </w:rPr>
        <w:br/>
        <w:t>до</w:t>
      </w:r>
      <w:r>
        <w:rPr>
          <w:rFonts w:ascii="Times New Roman" w:hAnsi="Times New Roman" w:cs="Times New Roman"/>
          <w:sz w:val="24"/>
          <w:szCs w:val="24"/>
        </w:rPr>
        <w:t xml:space="preserve"> 31.12.2021г. </w:t>
      </w:r>
    </w:p>
    <w:p w14:paraId="3F0321A3" w14:textId="22622CF5" w:rsidR="00784ADB" w:rsidRPr="00907C93" w:rsidRDefault="00784ADB" w:rsidP="00784ADB">
      <w:pPr>
        <w:numPr>
          <w:ilvl w:val="0"/>
          <w:numId w:val="10"/>
        </w:numPr>
        <w:tabs>
          <w:tab w:val="left" w:pos="426"/>
        </w:tabs>
        <w:ind w:left="0" w:firstLine="0"/>
        <w:jc w:val="center"/>
        <w:rPr>
          <w:b/>
          <w:sz w:val="24"/>
          <w:szCs w:val="24"/>
        </w:rPr>
      </w:pPr>
      <w:r>
        <w:rPr>
          <w:b/>
          <w:sz w:val="24"/>
          <w:szCs w:val="24"/>
        </w:rPr>
        <w:t>Прочие условия</w:t>
      </w:r>
    </w:p>
    <w:p w14:paraId="762E4AF2" w14:textId="77777777" w:rsidR="00784ADB" w:rsidRDefault="00784ADB" w:rsidP="00784ADB">
      <w:pPr>
        <w:pStyle w:val="ConsPlusNorma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Контракт составлен в форме электронного документа. </w:t>
      </w:r>
    </w:p>
    <w:p w14:paraId="68FE12DC" w14:textId="77777777" w:rsidR="00784ADB" w:rsidRDefault="00784ADB" w:rsidP="00784AD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76265FF4"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 1).</w:t>
      </w:r>
    </w:p>
    <w:p w14:paraId="393C1245"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5095BA01"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B0DA982" w14:textId="77777777" w:rsidR="00784ADB" w:rsidRDefault="00784ADB" w:rsidP="00784ADB">
      <w:pPr>
        <w:widowControl w:val="0"/>
        <w:numPr>
          <w:ilvl w:val="1"/>
          <w:numId w:val="10"/>
        </w:numPr>
        <w:autoSpaceDE w:val="0"/>
        <w:autoSpaceDN w:val="0"/>
        <w:adjustRightInd w:val="0"/>
        <w:ind w:left="0" w:firstLine="709"/>
        <w:jc w:val="both"/>
        <w:rPr>
          <w:sz w:val="24"/>
          <w:szCs w:val="24"/>
        </w:rPr>
      </w:pPr>
      <w:r>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62C9E57"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8C35FB3"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A3B25AD"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A213AE8"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7DDC70C" w14:textId="77777777" w:rsidR="00784ADB" w:rsidRDefault="00784ADB" w:rsidP="00784ADB">
      <w:pPr>
        <w:autoSpaceDE w:val="0"/>
        <w:autoSpaceDN w:val="0"/>
        <w:adjustRightInd w:val="0"/>
        <w:ind w:firstLine="709"/>
        <w:rPr>
          <w:sz w:val="24"/>
          <w:szCs w:val="24"/>
        </w:rPr>
      </w:pPr>
    </w:p>
    <w:p w14:paraId="4229FF6F" w14:textId="77777777" w:rsidR="00784ADB" w:rsidRDefault="00784ADB" w:rsidP="00784ADB">
      <w:pPr>
        <w:numPr>
          <w:ilvl w:val="0"/>
          <w:numId w:val="10"/>
        </w:numPr>
        <w:tabs>
          <w:tab w:val="left" w:pos="426"/>
        </w:tabs>
        <w:ind w:left="0" w:firstLine="0"/>
        <w:jc w:val="center"/>
        <w:rPr>
          <w:b/>
          <w:sz w:val="24"/>
          <w:szCs w:val="24"/>
        </w:rPr>
      </w:pPr>
      <w:r>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785"/>
        <w:gridCol w:w="4786"/>
      </w:tblGrid>
      <w:tr w:rsidR="00784ADB" w14:paraId="032DDBC5" w14:textId="77777777" w:rsidTr="00784ADB">
        <w:tc>
          <w:tcPr>
            <w:tcW w:w="4785" w:type="dxa"/>
            <w:hideMark/>
          </w:tcPr>
          <w:p w14:paraId="60392AA0"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0C252C25" w14:textId="77777777" w:rsidR="00784ADB" w:rsidRPr="00784ADB" w:rsidRDefault="00784ADB" w:rsidP="00784ADB">
            <w:pPr>
              <w:autoSpaceDE w:val="0"/>
              <w:autoSpaceDN w:val="0"/>
              <w:adjustRightInd w:val="0"/>
              <w:jc w:val="both"/>
              <w:rPr>
                <w:sz w:val="24"/>
                <w:szCs w:val="24"/>
              </w:rPr>
            </w:pPr>
            <w:r w:rsidRPr="00784ADB">
              <w:rPr>
                <w:sz w:val="24"/>
                <w:szCs w:val="24"/>
              </w:rPr>
              <w:t>Муниципальное казенное учреждение «Управление образования» города Рубцовска</w:t>
            </w:r>
          </w:p>
          <w:p w14:paraId="091B5020" w14:textId="77777777" w:rsidR="00784ADB" w:rsidRPr="00784ADB" w:rsidRDefault="00784ADB" w:rsidP="00784ADB">
            <w:pPr>
              <w:autoSpaceDE w:val="0"/>
              <w:autoSpaceDN w:val="0"/>
              <w:adjustRightInd w:val="0"/>
              <w:jc w:val="both"/>
              <w:rPr>
                <w:sz w:val="24"/>
                <w:szCs w:val="24"/>
              </w:rPr>
            </w:pPr>
            <w:r w:rsidRPr="00784ADB">
              <w:rPr>
                <w:sz w:val="24"/>
                <w:szCs w:val="24"/>
              </w:rPr>
              <w:t xml:space="preserve">658200, г. Рубцовск, пер. Бульварный, 4 </w:t>
            </w:r>
          </w:p>
          <w:p w14:paraId="77DD9671"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ИНН/КПП 2209032209/220901001</w:t>
            </w:r>
          </w:p>
          <w:p w14:paraId="0AE15D72"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л/с 03173011370</w:t>
            </w:r>
          </w:p>
          <w:p w14:paraId="02CAA394"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Казначейский счет 03231643017160001700</w:t>
            </w:r>
          </w:p>
          <w:p w14:paraId="32F20AFB"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Банковский счет 40102810045370000009</w:t>
            </w:r>
          </w:p>
          <w:p w14:paraId="0A9C0B18"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Банк ОТДЕЛЕНИЕ БАРНАУЛ БАНКА РОССИИ//УФК по Алтайскому краю г. Барнаул</w:t>
            </w:r>
          </w:p>
          <w:p w14:paraId="1F623BE9" w14:textId="77777777" w:rsidR="00784ADB" w:rsidRPr="00784ADB" w:rsidRDefault="00784ADB" w:rsidP="00784ADB">
            <w:pPr>
              <w:autoSpaceDE w:val="0"/>
              <w:autoSpaceDN w:val="0"/>
              <w:adjustRightInd w:val="0"/>
              <w:jc w:val="both"/>
              <w:rPr>
                <w:sz w:val="24"/>
                <w:szCs w:val="24"/>
              </w:rPr>
            </w:pPr>
            <w:proofErr w:type="spellStart"/>
            <w:r w:rsidRPr="00784ADB">
              <w:rPr>
                <w:sz w:val="24"/>
                <w:szCs w:val="24"/>
              </w:rPr>
              <w:t>Бик</w:t>
            </w:r>
            <w:proofErr w:type="spellEnd"/>
            <w:r w:rsidRPr="00784ADB">
              <w:rPr>
                <w:sz w:val="24"/>
                <w:szCs w:val="24"/>
              </w:rPr>
              <w:t xml:space="preserve"> 010173001 </w:t>
            </w:r>
          </w:p>
          <w:p w14:paraId="16A12939" w14:textId="77777777" w:rsidR="00784ADB" w:rsidRPr="00784ADB" w:rsidRDefault="00784ADB" w:rsidP="00784ADB">
            <w:pPr>
              <w:autoSpaceDE w:val="0"/>
              <w:autoSpaceDN w:val="0"/>
              <w:adjustRightInd w:val="0"/>
              <w:jc w:val="both"/>
              <w:rPr>
                <w:sz w:val="24"/>
                <w:szCs w:val="24"/>
              </w:rPr>
            </w:pPr>
            <w:r w:rsidRPr="00784ADB">
              <w:rPr>
                <w:sz w:val="24"/>
                <w:szCs w:val="24"/>
              </w:rPr>
              <w:t>ОКТМО 01716000</w:t>
            </w:r>
          </w:p>
          <w:p w14:paraId="3FB71F70" w14:textId="77777777" w:rsidR="00784ADB" w:rsidRPr="00784ADB" w:rsidRDefault="00784ADB" w:rsidP="00784ADB">
            <w:pPr>
              <w:autoSpaceDE w:val="0"/>
              <w:autoSpaceDN w:val="0"/>
              <w:adjustRightInd w:val="0"/>
              <w:jc w:val="both"/>
              <w:rPr>
                <w:sz w:val="24"/>
                <w:szCs w:val="24"/>
              </w:rPr>
            </w:pPr>
            <w:r w:rsidRPr="00784ADB">
              <w:rPr>
                <w:sz w:val="24"/>
                <w:szCs w:val="24"/>
              </w:rPr>
              <w:t>Тел. 8 (38557) 9-63-45.</w:t>
            </w:r>
          </w:p>
          <w:p w14:paraId="6F3DDA36"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 </w:t>
            </w:r>
          </w:p>
          <w:p w14:paraId="32E9313F"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 г.</w:t>
            </w:r>
          </w:p>
          <w:p w14:paraId="3712F975"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tcPr>
          <w:p w14:paraId="6DF8C07D"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p w14:paraId="7AFD6415" w14:textId="77777777" w:rsidR="00784ADB" w:rsidRDefault="00784ADB">
            <w:pPr>
              <w:pStyle w:val="ConsPlusNormal"/>
              <w:widowControl/>
              <w:ind w:firstLine="0"/>
              <w:jc w:val="both"/>
              <w:rPr>
                <w:rFonts w:ascii="Times New Roman" w:hAnsi="Times New Roman" w:cs="Times New Roman"/>
                <w:sz w:val="24"/>
                <w:szCs w:val="24"/>
              </w:rPr>
            </w:pPr>
          </w:p>
          <w:p w14:paraId="65F57063" w14:textId="77777777" w:rsidR="00784ADB" w:rsidRDefault="00784ADB">
            <w:pPr>
              <w:pStyle w:val="ConsPlusNormal"/>
              <w:widowControl/>
              <w:ind w:firstLine="0"/>
              <w:jc w:val="both"/>
              <w:rPr>
                <w:rFonts w:ascii="Times New Roman" w:hAnsi="Times New Roman" w:cs="Times New Roman"/>
                <w:sz w:val="24"/>
                <w:szCs w:val="24"/>
              </w:rPr>
            </w:pPr>
          </w:p>
          <w:p w14:paraId="13E5826C" w14:textId="77777777" w:rsidR="00784ADB" w:rsidRDefault="00784ADB">
            <w:pPr>
              <w:pStyle w:val="ConsPlusNormal"/>
              <w:widowControl/>
              <w:ind w:firstLine="0"/>
              <w:jc w:val="both"/>
              <w:rPr>
                <w:rFonts w:ascii="Times New Roman" w:hAnsi="Times New Roman" w:cs="Times New Roman"/>
                <w:sz w:val="24"/>
                <w:szCs w:val="24"/>
              </w:rPr>
            </w:pPr>
          </w:p>
          <w:p w14:paraId="66C937C2" w14:textId="77777777" w:rsidR="00784ADB" w:rsidRDefault="00784ADB">
            <w:pPr>
              <w:pStyle w:val="ConsPlusNormal"/>
              <w:widowControl/>
              <w:ind w:firstLine="0"/>
              <w:jc w:val="both"/>
              <w:rPr>
                <w:rFonts w:ascii="Times New Roman" w:hAnsi="Times New Roman" w:cs="Times New Roman"/>
                <w:sz w:val="24"/>
                <w:szCs w:val="24"/>
              </w:rPr>
            </w:pPr>
          </w:p>
          <w:p w14:paraId="506CF51A" w14:textId="77777777" w:rsidR="00784ADB" w:rsidRDefault="00784ADB">
            <w:pPr>
              <w:pStyle w:val="ConsPlusNormal"/>
              <w:widowControl/>
              <w:ind w:firstLine="0"/>
              <w:jc w:val="both"/>
              <w:rPr>
                <w:rFonts w:ascii="Times New Roman" w:hAnsi="Times New Roman" w:cs="Times New Roman"/>
                <w:sz w:val="24"/>
                <w:szCs w:val="24"/>
              </w:rPr>
            </w:pPr>
          </w:p>
          <w:p w14:paraId="7F03C84C" w14:textId="77777777" w:rsidR="00784ADB" w:rsidRDefault="00784ADB">
            <w:pPr>
              <w:pStyle w:val="ConsPlusNormal"/>
              <w:widowControl/>
              <w:ind w:firstLine="0"/>
              <w:jc w:val="both"/>
              <w:rPr>
                <w:rFonts w:ascii="Times New Roman" w:hAnsi="Times New Roman" w:cs="Times New Roman"/>
                <w:sz w:val="24"/>
                <w:szCs w:val="24"/>
              </w:rPr>
            </w:pPr>
          </w:p>
          <w:p w14:paraId="4F28145A" w14:textId="77777777" w:rsidR="00784ADB" w:rsidRDefault="00784ADB">
            <w:pPr>
              <w:pStyle w:val="ConsPlusNormal"/>
              <w:widowControl/>
              <w:ind w:firstLine="0"/>
              <w:jc w:val="both"/>
              <w:rPr>
                <w:rFonts w:ascii="Times New Roman" w:hAnsi="Times New Roman" w:cs="Times New Roman"/>
                <w:sz w:val="24"/>
                <w:szCs w:val="24"/>
              </w:rPr>
            </w:pPr>
          </w:p>
          <w:p w14:paraId="4FA1AD91" w14:textId="77777777" w:rsidR="00784ADB" w:rsidRDefault="00784ADB">
            <w:pPr>
              <w:pStyle w:val="ConsPlusNormal"/>
              <w:widowControl/>
              <w:ind w:firstLine="0"/>
              <w:jc w:val="both"/>
              <w:rPr>
                <w:rFonts w:ascii="Times New Roman" w:hAnsi="Times New Roman" w:cs="Times New Roman"/>
                <w:sz w:val="24"/>
                <w:szCs w:val="24"/>
              </w:rPr>
            </w:pPr>
          </w:p>
          <w:p w14:paraId="088C6A99" w14:textId="77777777" w:rsidR="00784ADB" w:rsidRDefault="00784ADB">
            <w:pPr>
              <w:pStyle w:val="ConsPlusNormal"/>
              <w:widowControl/>
              <w:ind w:firstLine="0"/>
              <w:jc w:val="both"/>
              <w:rPr>
                <w:rFonts w:ascii="Times New Roman" w:hAnsi="Times New Roman" w:cs="Times New Roman"/>
                <w:sz w:val="24"/>
                <w:szCs w:val="24"/>
              </w:rPr>
            </w:pPr>
          </w:p>
          <w:p w14:paraId="0DE217AC" w14:textId="77777777" w:rsidR="00784ADB" w:rsidRDefault="00784ADB">
            <w:pPr>
              <w:pStyle w:val="ConsPlusNormal"/>
              <w:widowControl/>
              <w:ind w:firstLine="0"/>
              <w:jc w:val="both"/>
              <w:rPr>
                <w:rFonts w:ascii="Times New Roman" w:hAnsi="Times New Roman" w:cs="Times New Roman"/>
                <w:sz w:val="24"/>
                <w:szCs w:val="24"/>
              </w:rPr>
            </w:pPr>
          </w:p>
          <w:p w14:paraId="35B2DBC8" w14:textId="77777777" w:rsidR="00784ADB" w:rsidRDefault="00784ADB">
            <w:pPr>
              <w:pStyle w:val="ConsPlusNormal"/>
              <w:widowControl/>
              <w:ind w:firstLine="0"/>
              <w:jc w:val="both"/>
              <w:rPr>
                <w:rFonts w:ascii="Times New Roman" w:hAnsi="Times New Roman" w:cs="Times New Roman"/>
                <w:sz w:val="24"/>
                <w:szCs w:val="24"/>
              </w:rPr>
            </w:pPr>
          </w:p>
          <w:p w14:paraId="29A64746" w14:textId="77777777" w:rsidR="00784ADB" w:rsidRDefault="00784ADB">
            <w:pPr>
              <w:pStyle w:val="ConsPlusNormal"/>
              <w:widowControl/>
              <w:ind w:firstLine="0"/>
              <w:jc w:val="both"/>
              <w:rPr>
                <w:rFonts w:ascii="Times New Roman" w:hAnsi="Times New Roman" w:cs="Times New Roman"/>
                <w:sz w:val="24"/>
                <w:szCs w:val="24"/>
              </w:rPr>
            </w:pPr>
          </w:p>
          <w:p w14:paraId="6B090412" w14:textId="77777777" w:rsidR="00784ADB" w:rsidRDefault="00784ADB">
            <w:pPr>
              <w:pStyle w:val="ConsPlusNormal"/>
              <w:widowControl/>
              <w:ind w:firstLine="0"/>
              <w:jc w:val="both"/>
              <w:rPr>
                <w:rFonts w:ascii="Times New Roman" w:hAnsi="Times New Roman" w:cs="Times New Roman"/>
                <w:sz w:val="24"/>
                <w:szCs w:val="24"/>
              </w:rPr>
            </w:pPr>
          </w:p>
          <w:p w14:paraId="53EE16DB" w14:textId="77777777" w:rsidR="00784ADB" w:rsidRDefault="00784ADB">
            <w:pPr>
              <w:pStyle w:val="ConsPlusNormal"/>
              <w:widowControl/>
              <w:ind w:firstLine="0"/>
              <w:jc w:val="both"/>
              <w:rPr>
                <w:rFonts w:ascii="Times New Roman" w:hAnsi="Times New Roman" w:cs="Times New Roman"/>
                <w:sz w:val="24"/>
                <w:szCs w:val="24"/>
              </w:rPr>
            </w:pPr>
          </w:p>
          <w:p w14:paraId="6FEFB42F" w14:textId="77777777" w:rsidR="00784ADB" w:rsidRDefault="00784ADB">
            <w:pPr>
              <w:pStyle w:val="ConsPlusNormal"/>
              <w:widowControl/>
              <w:ind w:firstLine="0"/>
              <w:jc w:val="both"/>
              <w:rPr>
                <w:rFonts w:ascii="Times New Roman" w:hAnsi="Times New Roman" w:cs="Times New Roman"/>
                <w:sz w:val="24"/>
                <w:szCs w:val="24"/>
              </w:rPr>
            </w:pPr>
          </w:p>
          <w:p w14:paraId="6D5FD7CE" w14:textId="77777777" w:rsidR="00784ADB" w:rsidRDefault="00784ADB">
            <w:pPr>
              <w:pStyle w:val="ConsPlusNormal"/>
              <w:widowControl/>
              <w:ind w:firstLine="0"/>
              <w:jc w:val="both"/>
              <w:rPr>
                <w:rFonts w:ascii="Times New Roman" w:hAnsi="Times New Roman" w:cs="Times New Roman"/>
                <w:sz w:val="24"/>
                <w:szCs w:val="24"/>
              </w:rPr>
            </w:pPr>
          </w:p>
          <w:p w14:paraId="10E6D95F" w14:textId="77777777" w:rsidR="00784ADB" w:rsidRDefault="00784ADB">
            <w:pPr>
              <w:pStyle w:val="ConsPlusNormal"/>
              <w:widowControl/>
              <w:ind w:firstLine="0"/>
              <w:jc w:val="both"/>
              <w:rPr>
                <w:rFonts w:ascii="Times New Roman" w:hAnsi="Times New Roman" w:cs="Times New Roman"/>
                <w:sz w:val="24"/>
                <w:szCs w:val="24"/>
              </w:rPr>
            </w:pPr>
          </w:p>
        </w:tc>
      </w:tr>
    </w:tbl>
    <w:p w14:paraId="45A7A122" w14:textId="12E60D39" w:rsidR="00784ADB" w:rsidRDefault="00784ADB" w:rsidP="00907C93">
      <w:pPr>
        <w:pStyle w:val="ConsPlusNormal"/>
        <w:widowControl/>
        <w:ind w:firstLine="0"/>
        <w:rPr>
          <w:rFonts w:ascii="Times New Roman" w:hAnsi="Times New Roman" w:cs="Times New Roman"/>
          <w:sz w:val="24"/>
          <w:szCs w:val="24"/>
        </w:rPr>
      </w:pPr>
    </w:p>
    <w:p w14:paraId="78BE6B7C" w14:textId="77777777" w:rsidR="00D56B42"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
    <w:p w14:paraId="5C8214C1" w14:textId="77777777" w:rsidR="00D56B42" w:rsidRDefault="00D56B42" w:rsidP="00784ADB">
      <w:pPr>
        <w:pStyle w:val="ConsPlusNormal"/>
        <w:widowControl/>
        <w:ind w:firstLine="0"/>
        <w:jc w:val="right"/>
        <w:rPr>
          <w:rFonts w:ascii="Times New Roman" w:hAnsi="Times New Roman" w:cs="Times New Roman"/>
          <w:sz w:val="24"/>
          <w:szCs w:val="24"/>
        </w:rPr>
      </w:pPr>
    </w:p>
    <w:p w14:paraId="470B1E93" w14:textId="77777777" w:rsidR="00D56B42" w:rsidRDefault="00D56B42" w:rsidP="00784ADB">
      <w:pPr>
        <w:pStyle w:val="ConsPlusNormal"/>
        <w:widowControl/>
        <w:ind w:firstLine="0"/>
        <w:jc w:val="right"/>
        <w:rPr>
          <w:rFonts w:ascii="Times New Roman" w:hAnsi="Times New Roman" w:cs="Times New Roman"/>
          <w:sz w:val="24"/>
          <w:szCs w:val="24"/>
        </w:rPr>
      </w:pPr>
    </w:p>
    <w:p w14:paraId="03E5BD3E" w14:textId="77777777" w:rsidR="00D56B42" w:rsidRDefault="00D56B42" w:rsidP="00784ADB">
      <w:pPr>
        <w:pStyle w:val="ConsPlusNormal"/>
        <w:widowControl/>
        <w:ind w:firstLine="0"/>
        <w:jc w:val="right"/>
        <w:rPr>
          <w:rFonts w:ascii="Times New Roman" w:hAnsi="Times New Roman" w:cs="Times New Roman"/>
          <w:sz w:val="24"/>
          <w:szCs w:val="24"/>
        </w:rPr>
      </w:pPr>
    </w:p>
    <w:p w14:paraId="6307AF6C" w14:textId="77777777" w:rsidR="00D56B42" w:rsidRDefault="00D56B42" w:rsidP="00784ADB">
      <w:pPr>
        <w:pStyle w:val="ConsPlusNormal"/>
        <w:widowControl/>
        <w:ind w:firstLine="0"/>
        <w:jc w:val="right"/>
        <w:rPr>
          <w:rFonts w:ascii="Times New Roman" w:hAnsi="Times New Roman" w:cs="Times New Roman"/>
          <w:sz w:val="24"/>
          <w:szCs w:val="24"/>
        </w:rPr>
      </w:pPr>
    </w:p>
    <w:p w14:paraId="456C1133" w14:textId="77777777" w:rsidR="00D56B42" w:rsidRDefault="00D56B42" w:rsidP="00784ADB">
      <w:pPr>
        <w:pStyle w:val="ConsPlusNormal"/>
        <w:widowControl/>
        <w:ind w:firstLine="0"/>
        <w:jc w:val="right"/>
        <w:rPr>
          <w:rFonts w:ascii="Times New Roman" w:hAnsi="Times New Roman" w:cs="Times New Roman"/>
          <w:sz w:val="24"/>
          <w:szCs w:val="24"/>
        </w:rPr>
      </w:pPr>
    </w:p>
    <w:p w14:paraId="7553AA91" w14:textId="77777777" w:rsidR="00D56B42" w:rsidRDefault="00D56B42" w:rsidP="00784ADB">
      <w:pPr>
        <w:pStyle w:val="ConsPlusNormal"/>
        <w:widowControl/>
        <w:ind w:firstLine="0"/>
        <w:jc w:val="right"/>
        <w:rPr>
          <w:rFonts w:ascii="Times New Roman" w:hAnsi="Times New Roman" w:cs="Times New Roman"/>
          <w:sz w:val="24"/>
          <w:szCs w:val="24"/>
        </w:rPr>
      </w:pPr>
    </w:p>
    <w:p w14:paraId="5832EE8E" w14:textId="77777777" w:rsidR="00D56B42" w:rsidRDefault="00D56B42" w:rsidP="00784ADB">
      <w:pPr>
        <w:pStyle w:val="ConsPlusNormal"/>
        <w:widowControl/>
        <w:ind w:firstLine="0"/>
        <w:jc w:val="right"/>
        <w:rPr>
          <w:rFonts w:ascii="Times New Roman" w:hAnsi="Times New Roman" w:cs="Times New Roman"/>
          <w:sz w:val="24"/>
          <w:szCs w:val="24"/>
        </w:rPr>
      </w:pPr>
    </w:p>
    <w:p w14:paraId="74CE0EBD" w14:textId="77777777" w:rsidR="00D56B42" w:rsidRDefault="00D56B42" w:rsidP="00784ADB">
      <w:pPr>
        <w:pStyle w:val="ConsPlusNormal"/>
        <w:widowControl/>
        <w:ind w:firstLine="0"/>
        <w:jc w:val="right"/>
        <w:rPr>
          <w:rFonts w:ascii="Times New Roman" w:hAnsi="Times New Roman" w:cs="Times New Roman"/>
          <w:sz w:val="24"/>
          <w:szCs w:val="24"/>
        </w:rPr>
      </w:pPr>
    </w:p>
    <w:p w14:paraId="6225A758" w14:textId="77777777" w:rsidR="00D56B42" w:rsidRDefault="00D56B42" w:rsidP="00784ADB">
      <w:pPr>
        <w:pStyle w:val="ConsPlusNormal"/>
        <w:widowControl/>
        <w:ind w:firstLine="0"/>
        <w:jc w:val="right"/>
        <w:rPr>
          <w:rFonts w:ascii="Times New Roman" w:hAnsi="Times New Roman" w:cs="Times New Roman"/>
          <w:sz w:val="24"/>
          <w:szCs w:val="24"/>
        </w:rPr>
      </w:pPr>
    </w:p>
    <w:p w14:paraId="4A41A7C9" w14:textId="77777777" w:rsidR="00D56B42" w:rsidRDefault="00D56B42" w:rsidP="00784ADB">
      <w:pPr>
        <w:pStyle w:val="ConsPlusNormal"/>
        <w:widowControl/>
        <w:ind w:firstLine="0"/>
        <w:jc w:val="right"/>
        <w:rPr>
          <w:rFonts w:ascii="Times New Roman" w:hAnsi="Times New Roman" w:cs="Times New Roman"/>
          <w:sz w:val="24"/>
          <w:szCs w:val="24"/>
        </w:rPr>
      </w:pPr>
    </w:p>
    <w:p w14:paraId="3CA43BBD" w14:textId="77777777" w:rsidR="00D56B42" w:rsidRDefault="00D56B42" w:rsidP="00784ADB">
      <w:pPr>
        <w:pStyle w:val="ConsPlusNormal"/>
        <w:widowControl/>
        <w:ind w:firstLine="0"/>
        <w:jc w:val="right"/>
        <w:rPr>
          <w:rFonts w:ascii="Times New Roman" w:hAnsi="Times New Roman" w:cs="Times New Roman"/>
          <w:sz w:val="24"/>
          <w:szCs w:val="24"/>
        </w:rPr>
      </w:pPr>
    </w:p>
    <w:p w14:paraId="738398AF" w14:textId="77777777" w:rsidR="00D56B42" w:rsidRDefault="00D56B42" w:rsidP="00784ADB">
      <w:pPr>
        <w:pStyle w:val="ConsPlusNormal"/>
        <w:widowControl/>
        <w:ind w:firstLine="0"/>
        <w:jc w:val="right"/>
        <w:rPr>
          <w:rFonts w:ascii="Times New Roman" w:hAnsi="Times New Roman" w:cs="Times New Roman"/>
          <w:sz w:val="24"/>
          <w:szCs w:val="24"/>
        </w:rPr>
      </w:pPr>
    </w:p>
    <w:p w14:paraId="095FB404" w14:textId="77777777" w:rsidR="00D56B42" w:rsidRDefault="00D56B42" w:rsidP="00784ADB">
      <w:pPr>
        <w:pStyle w:val="ConsPlusNormal"/>
        <w:widowControl/>
        <w:ind w:firstLine="0"/>
        <w:jc w:val="right"/>
        <w:rPr>
          <w:rFonts w:ascii="Times New Roman" w:hAnsi="Times New Roman" w:cs="Times New Roman"/>
          <w:sz w:val="24"/>
          <w:szCs w:val="24"/>
        </w:rPr>
      </w:pPr>
    </w:p>
    <w:p w14:paraId="38E8058A" w14:textId="77777777" w:rsidR="00D56B42" w:rsidRDefault="00D56B42" w:rsidP="00784ADB">
      <w:pPr>
        <w:pStyle w:val="ConsPlusNormal"/>
        <w:widowControl/>
        <w:ind w:firstLine="0"/>
        <w:jc w:val="right"/>
        <w:rPr>
          <w:rFonts w:ascii="Times New Roman" w:hAnsi="Times New Roman" w:cs="Times New Roman"/>
          <w:sz w:val="24"/>
          <w:szCs w:val="24"/>
        </w:rPr>
      </w:pPr>
    </w:p>
    <w:p w14:paraId="22759A97" w14:textId="77777777" w:rsidR="00D56B42" w:rsidRDefault="00D56B42" w:rsidP="00784ADB">
      <w:pPr>
        <w:pStyle w:val="ConsPlusNormal"/>
        <w:widowControl/>
        <w:ind w:firstLine="0"/>
        <w:jc w:val="right"/>
        <w:rPr>
          <w:rFonts w:ascii="Times New Roman" w:hAnsi="Times New Roman" w:cs="Times New Roman"/>
          <w:sz w:val="24"/>
          <w:szCs w:val="24"/>
        </w:rPr>
      </w:pPr>
    </w:p>
    <w:p w14:paraId="01E6DD93" w14:textId="77777777" w:rsidR="00D56B42" w:rsidRDefault="00D56B42" w:rsidP="00784ADB">
      <w:pPr>
        <w:pStyle w:val="ConsPlusNormal"/>
        <w:widowControl/>
        <w:ind w:firstLine="0"/>
        <w:jc w:val="right"/>
        <w:rPr>
          <w:rFonts w:ascii="Times New Roman" w:hAnsi="Times New Roman" w:cs="Times New Roman"/>
          <w:sz w:val="24"/>
          <w:szCs w:val="24"/>
        </w:rPr>
      </w:pPr>
    </w:p>
    <w:p w14:paraId="6EF49602" w14:textId="77777777" w:rsidR="00D56B42" w:rsidRDefault="00D56B42" w:rsidP="00784ADB">
      <w:pPr>
        <w:pStyle w:val="ConsPlusNormal"/>
        <w:widowControl/>
        <w:ind w:firstLine="0"/>
        <w:jc w:val="right"/>
        <w:rPr>
          <w:rFonts w:ascii="Times New Roman" w:hAnsi="Times New Roman" w:cs="Times New Roman"/>
          <w:sz w:val="24"/>
          <w:szCs w:val="24"/>
        </w:rPr>
      </w:pPr>
    </w:p>
    <w:p w14:paraId="005D3D82" w14:textId="77777777" w:rsidR="00D56B42" w:rsidRDefault="00D56B42" w:rsidP="00784ADB">
      <w:pPr>
        <w:pStyle w:val="ConsPlusNormal"/>
        <w:widowControl/>
        <w:ind w:firstLine="0"/>
        <w:jc w:val="right"/>
        <w:rPr>
          <w:rFonts w:ascii="Times New Roman" w:hAnsi="Times New Roman" w:cs="Times New Roman"/>
          <w:sz w:val="24"/>
          <w:szCs w:val="24"/>
        </w:rPr>
      </w:pPr>
    </w:p>
    <w:p w14:paraId="5FDEBB12" w14:textId="77777777" w:rsidR="00D56B42" w:rsidRDefault="00D56B42" w:rsidP="00784ADB">
      <w:pPr>
        <w:pStyle w:val="ConsPlusNormal"/>
        <w:widowControl/>
        <w:ind w:firstLine="0"/>
        <w:jc w:val="right"/>
        <w:rPr>
          <w:rFonts w:ascii="Times New Roman" w:hAnsi="Times New Roman" w:cs="Times New Roman"/>
          <w:sz w:val="24"/>
          <w:szCs w:val="24"/>
        </w:rPr>
      </w:pPr>
    </w:p>
    <w:p w14:paraId="4ADD73FC" w14:textId="140D5E13" w:rsidR="00784ADB"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2CB77433" w14:textId="77777777" w:rsidR="00784ADB"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к Муниципальному контракту</w:t>
      </w:r>
    </w:p>
    <w:p w14:paraId="14F1805A" w14:textId="77777777" w:rsidR="00784ADB" w:rsidRDefault="00784ADB" w:rsidP="00784ADB">
      <w:pPr>
        <w:jc w:val="right"/>
      </w:pPr>
      <w:r>
        <w:rPr>
          <w:sz w:val="24"/>
          <w:szCs w:val="24"/>
        </w:rPr>
        <w:t xml:space="preserve">                                                                                   от «___» _______ 2021 г.  № __</w:t>
      </w:r>
    </w:p>
    <w:p w14:paraId="0FD5BC8A" w14:textId="77777777" w:rsidR="00784ADB" w:rsidRDefault="00784ADB" w:rsidP="00784ADB">
      <w:pPr>
        <w:pStyle w:val="ConsPlusNormal"/>
        <w:widowControl/>
        <w:spacing w:line="360" w:lineRule="auto"/>
        <w:ind w:firstLine="567"/>
        <w:jc w:val="both"/>
        <w:rPr>
          <w:rFonts w:ascii="Times New Roman" w:hAnsi="Times New Roman" w:cs="Times New Roman"/>
          <w:sz w:val="24"/>
          <w:szCs w:val="24"/>
        </w:rPr>
      </w:pPr>
    </w:p>
    <w:p w14:paraId="15AEA452" w14:textId="77777777" w:rsidR="00784ADB" w:rsidRDefault="00784ADB" w:rsidP="00784ADB">
      <w:pPr>
        <w:pStyle w:val="ConsPlusNormal"/>
        <w:widowControl/>
        <w:spacing w:line="36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tbl>
      <w:tblPr>
        <w:tblW w:w="10001" w:type="dxa"/>
        <w:tblInd w:w="-8" w:type="dxa"/>
        <w:tblLayout w:type="fixed"/>
        <w:tblCellMar>
          <w:left w:w="70" w:type="dxa"/>
          <w:right w:w="70" w:type="dxa"/>
        </w:tblCellMar>
        <w:tblLook w:val="04A0" w:firstRow="1" w:lastRow="0" w:firstColumn="1" w:lastColumn="0" w:noHBand="0" w:noVBand="1"/>
      </w:tblPr>
      <w:tblGrid>
        <w:gridCol w:w="490"/>
        <w:gridCol w:w="2409"/>
        <w:gridCol w:w="1134"/>
        <w:gridCol w:w="1416"/>
        <w:gridCol w:w="698"/>
        <w:gridCol w:w="877"/>
        <w:gridCol w:w="1843"/>
        <w:gridCol w:w="1134"/>
      </w:tblGrid>
      <w:tr w:rsidR="003B45E8" w:rsidRPr="003B45E8" w14:paraId="03BAAEFA" w14:textId="77777777" w:rsidTr="00D56B42">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67E29B61" w14:textId="77777777" w:rsidR="003B45E8" w:rsidRPr="003B45E8" w:rsidRDefault="003B45E8" w:rsidP="003B45E8">
            <w:pPr>
              <w:autoSpaceDE w:val="0"/>
              <w:autoSpaceDN w:val="0"/>
              <w:adjustRightInd w:val="0"/>
              <w:jc w:val="both"/>
              <w:rPr>
                <w:sz w:val="22"/>
                <w:szCs w:val="22"/>
              </w:rPr>
            </w:pPr>
            <w:r w:rsidRPr="003B45E8">
              <w:rPr>
                <w:sz w:val="22"/>
                <w:szCs w:val="22"/>
              </w:rPr>
              <w:t>№ п/п</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B6FBDEA" w14:textId="77777777" w:rsidR="003B45E8" w:rsidRPr="003B45E8" w:rsidRDefault="003B45E8" w:rsidP="003B45E8">
            <w:pPr>
              <w:autoSpaceDE w:val="0"/>
              <w:autoSpaceDN w:val="0"/>
              <w:adjustRightInd w:val="0"/>
              <w:jc w:val="both"/>
              <w:rPr>
                <w:sz w:val="22"/>
                <w:szCs w:val="22"/>
              </w:rPr>
            </w:pPr>
            <w:r w:rsidRPr="003B45E8">
              <w:rPr>
                <w:sz w:val="22"/>
                <w:szCs w:val="22"/>
              </w:rPr>
              <w:t>Наименование товара/Страна происхождения товара</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8D5A682" w14:textId="77777777" w:rsidR="003B45E8" w:rsidRPr="003B45E8" w:rsidRDefault="003B45E8" w:rsidP="003B45E8">
            <w:pPr>
              <w:autoSpaceDE w:val="0"/>
              <w:autoSpaceDN w:val="0"/>
              <w:adjustRightInd w:val="0"/>
              <w:jc w:val="both"/>
              <w:rPr>
                <w:sz w:val="22"/>
                <w:szCs w:val="22"/>
              </w:rPr>
            </w:pPr>
            <w:r w:rsidRPr="003B45E8">
              <w:rPr>
                <w:sz w:val="22"/>
                <w:szCs w:val="22"/>
              </w:rPr>
              <w:t>Ед. изм.</w:t>
            </w:r>
          </w:p>
        </w:tc>
        <w:tc>
          <w:tcPr>
            <w:tcW w:w="1416" w:type="dxa"/>
            <w:tcBorders>
              <w:top w:val="single" w:sz="6" w:space="0" w:color="auto"/>
              <w:left w:val="single" w:sz="6" w:space="0" w:color="auto"/>
              <w:bottom w:val="single" w:sz="6" w:space="0" w:color="auto"/>
              <w:right w:val="single" w:sz="6" w:space="0" w:color="auto"/>
            </w:tcBorders>
            <w:vAlign w:val="center"/>
            <w:hideMark/>
          </w:tcPr>
          <w:p w14:paraId="07617D4E" w14:textId="77777777" w:rsidR="003B45E8" w:rsidRPr="003B45E8" w:rsidRDefault="003B45E8" w:rsidP="003B45E8">
            <w:pPr>
              <w:autoSpaceDE w:val="0"/>
              <w:autoSpaceDN w:val="0"/>
              <w:adjustRightInd w:val="0"/>
              <w:jc w:val="both"/>
              <w:rPr>
                <w:sz w:val="22"/>
                <w:szCs w:val="22"/>
              </w:rPr>
            </w:pPr>
            <w:r w:rsidRPr="003B45E8">
              <w:rPr>
                <w:sz w:val="22"/>
                <w:szCs w:val="22"/>
              </w:rPr>
              <w:t xml:space="preserve">Цена единицы </w:t>
            </w:r>
            <w:r w:rsidRPr="003B45E8">
              <w:rPr>
                <w:sz w:val="22"/>
                <w:szCs w:val="22"/>
              </w:rPr>
              <w:br/>
              <w:t xml:space="preserve">,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4210D607" w14:textId="77777777" w:rsidR="003B45E8" w:rsidRPr="003B45E8" w:rsidRDefault="003B45E8" w:rsidP="003B45E8">
            <w:pPr>
              <w:autoSpaceDE w:val="0"/>
              <w:autoSpaceDN w:val="0"/>
              <w:adjustRightInd w:val="0"/>
              <w:jc w:val="both"/>
              <w:rPr>
                <w:sz w:val="22"/>
                <w:szCs w:val="22"/>
              </w:rPr>
            </w:pPr>
            <w:r w:rsidRPr="003B45E8">
              <w:rPr>
                <w:sz w:val="22"/>
                <w:szCs w:val="22"/>
              </w:rPr>
              <w:t>НДС, руб.</w:t>
            </w:r>
          </w:p>
        </w:tc>
        <w:tc>
          <w:tcPr>
            <w:tcW w:w="877" w:type="dxa"/>
            <w:tcBorders>
              <w:top w:val="single" w:sz="6" w:space="0" w:color="auto"/>
              <w:left w:val="single" w:sz="6" w:space="0" w:color="auto"/>
              <w:bottom w:val="single" w:sz="6" w:space="0" w:color="auto"/>
              <w:right w:val="single" w:sz="6" w:space="0" w:color="auto"/>
            </w:tcBorders>
            <w:vAlign w:val="center"/>
            <w:hideMark/>
          </w:tcPr>
          <w:p w14:paraId="1AEFA954" w14:textId="77777777" w:rsidR="003B45E8" w:rsidRPr="003B45E8" w:rsidRDefault="003B45E8" w:rsidP="003B45E8">
            <w:pPr>
              <w:autoSpaceDE w:val="0"/>
              <w:autoSpaceDN w:val="0"/>
              <w:adjustRightInd w:val="0"/>
              <w:jc w:val="both"/>
              <w:rPr>
                <w:sz w:val="22"/>
                <w:szCs w:val="22"/>
              </w:rPr>
            </w:pPr>
            <w:r w:rsidRPr="003B45E8">
              <w:rPr>
                <w:sz w:val="22"/>
                <w:szCs w:val="22"/>
              </w:rPr>
              <w:t>Количество</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73FCCBC" w14:textId="77777777" w:rsidR="003B45E8" w:rsidRPr="003B45E8" w:rsidRDefault="003B45E8" w:rsidP="003B45E8">
            <w:pPr>
              <w:autoSpaceDE w:val="0"/>
              <w:autoSpaceDN w:val="0"/>
              <w:adjustRightInd w:val="0"/>
              <w:jc w:val="both"/>
              <w:rPr>
                <w:sz w:val="22"/>
                <w:szCs w:val="22"/>
              </w:rPr>
            </w:pPr>
            <w:r w:rsidRPr="003B45E8">
              <w:rPr>
                <w:sz w:val="22"/>
                <w:szCs w:val="22"/>
              </w:rPr>
              <w:t xml:space="preserve">Сумма </w:t>
            </w:r>
            <w:r w:rsidRPr="003B45E8">
              <w:rPr>
                <w:sz w:val="22"/>
                <w:szCs w:val="22"/>
              </w:rPr>
              <w:br/>
              <w:t xml:space="preserve">, руб.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59E449A" w14:textId="77777777" w:rsidR="003B45E8" w:rsidRPr="003B45E8" w:rsidRDefault="003B45E8" w:rsidP="003B45E8">
            <w:pPr>
              <w:autoSpaceDE w:val="0"/>
              <w:autoSpaceDN w:val="0"/>
              <w:adjustRightInd w:val="0"/>
              <w:jc w:val="both"/>
              <w:rPr>
                <w:sz w:val="22"/>
                <w:szCs w:val="22"/>
              </w:rPr>
            </w:pPr>
            <w:r w:rsidRPr="003B45E8">
              <w:rPr>
                <w:sz w:val="22"/>
                <w:szCs w:val="22"/>
              </w:rPr>
              <w:t>Сумма НДС, руб.</w:t>
            </w:r>
          </w:p>
        </w:tc>
      </w:tr>
      <w:tr w:rsidR="003B45E8" w:rsidRPr="003B45E8" w14:paraId="02CE3F92" w14:textId="77777777" w:rsidTr="00D56B42">
        <w:trPr>
          <w:trHeight w:val="240"/>
        </w:trPr>
        <w:tc>
          <w:tcPr>
            <w:tcW w:w="490" w:type="dxa"/>
            <w:tcBorders>
              <w:top w:val="single" w:sz="6" w:space="0" w:color="auto"/>
              <w:left w:val="single" w:sz="6" w:space="0" w:color="auto"/>
              <w:bottom w:val="single" w:sz="6" w:space="0" w:color="auto"/>
              <w:right w:val="single" w:sz="6" w:space="0" w:color="auto"/>
            </w:tcBorders>
          </w:tcPr>
          <w:p w14:paraId="2BD756EE" w14:textId="77777777" w:rsidR="003B45E8" w:rsidRPr="003B45E8" w:rsidRDefault="003B45E8" w:rsidP="003B45E8">
            <w:pPr>
              <w:autoSpaceDE w:val="0"/>
              <w:autoSpaceDN w:val="0"/>
              <w:adjustRightInd w:val="0"/>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tcPr>
          <w:p w14:paraId="7F2EC572" w14:textId="77777777" w:rsidR="003B45E8" w:rsidRPr="003B45E8" w:rsidRDefault="003B45E8" w:rsidP="003B45E8">
            <w:pPr>
              <w:spacing w:after="200" w:line="276" w:lineRule="auto"/>
              <w:rPr>
                <w:rFonts w:eastAsiaTheme="minorEastAsia"/>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40599037" w14:textId="77777777" w:rsidR="003B45E8" w:rsidRPr="003B45E8" w:rsidRDefault="003B45E8" w:rsidP="003B45E8">
            <w:pPr>
              <w:spacing w:after="200" w:line="276" w:lineRule="auto"/>
              <w:rPr>
                <w:rFonts w:eastAsiaTheme="minorEastAsia"/>
                <w:color w:val="000000"/>
                <w:sz w:val="22"/>
                <w:szCs w:val="22"/>
              </w:rPr>
            </w:pPr>
          </w:p>
        </w:tc>
        <w:tc>
          <w:tcPr>
            <w:tcW w:w="1416" w:type="dxa"/>
            <w:tcBorders>
              <w:top w:val="single" w:sz="6" w:space="0" w:color="auto"/>
              <w:left w:val="single" w:sz="6" w:space="0" w:color="auto"/>
              <w:bottom w:val="single" w:sz="6" w:space="0" w:color="auto"/>
              <w:right w:val="single" w:sz="6" w:space="0" w:color="auto"/>
            </w:tcBorders>
          </w:tcPr>
          <w:p w14:paraId="46FE53BD" w14:textId="77777777" w:rsidR="003B45E8" w:rsidRPr="003B45E8" w:rsidRDefault="003B45E8" w:rsidP="003B45E8">
            <w:pPr>
              <w:autoSpaceDE w:val="0"/>
              <w:autoSpaceDN w:val="0"/>
              <w:adjustRightInd w:val="0"/>
              <w:jc w:val="both"/>
              <w:rPr>
                <w:sz w:val="22"/>
                <w:szCs w:val="22"/>
              </w:rPr>
            </w:pPr>
          </w:p>
        </w:tc>
        <w:tc>
          <w:tcPr>
            <w:tcW w:w="698" w:type="dxa"/>
            <w:tcBorders>
              <w:top w:val="single" w:sz="6" w:space="0" w:color="auto"/>
              <w:left w:val="single" w:sz="6" w:space="0" w:color="auto"/>
              <w:bottom w:val="single" w:sz="6" w:space="0" w:color="auto"/>
              <w:right w:val="single" w:sz="6" w:space="0" w:color="auto"/>
            </w:tcBorders>
          </w:tcPr>
          <w:p w14:paraId="25DF579F" w14:textId="77777777" w:rsidR="003B45E8" w:rsidRPr="003B45E8" w:rsidRDefault="003B45E8" w:rsidP="003B45E8">
            <w:pPr>
              <w:autoSpaceDE w:val="0"/>
              <w:autoSpaceDN w:val="0"/>
              <w:adjustRightInd w:val="0"/>
              <w:jc w:val="center"/>
              <w:rPr>
                <w:sz w:val="22"/>
                <w:szCs w:val="22"/>
              </w:rPr>
            </w:pPr>
          </w:p>
        </w:tc>
        <w:tc>
          <w:tcPr>
            <w:tcW w:w="877" w:type="dxa"/>
            <w:tcBorders>
              <w:top w:val="single" w:sz="6" w:space="0" w:color="auto"/>
              <w:left w:val="single" w:sz="6" w:space="0" w:color="auto"/>
              <w:bottom w:val="single" w:sz="6" w:space="0" w:color="auto"/>
              <w:right w:val="single" w:sz="6" w:space="0" w:color="auto"/>
            </w:tcBorders>
          </w:tcPr>
          <w:p w14:paraId="04314010" w14:textId="77777777" w:rsidR="003B45E8" w:rsidRPr="003B45E8" w:rsidRDefault="003B45E8" w:rsidP="003B45E8">
            <w:pPr>
              <w:autoSpaceDE w:val="0"/>
              <w:autoSpaceDN w:val="0"/>
              <w:adjustRightInd w:val="0"/>
              <w:jc w:val="center"/>
              <w:rPr>
                <w:sz w:val="22"/>
                <w:szCs w:val="22"/>
              </w:rPr>
            </w:pPr>
          </w:p>
        </w:tc>
        <w:tc>
          <w:tcPr>
            <w:tcW w:w="1843" w:type="dxa"/>
            <w:tcBorders>
              <w:top w:val="single" w:sz="6" w:space="0" w:color="auto"/>
              <w:left w:val="single" w:sz="6" w:space="0" w:color="auto"/>
              <w:bottom w:val="single" w:sz="6" w:space="0" w:color="auto"/>
              <w:right w:val="single" w:sz="6" w:space="0" w:color="auto"/>
            </w:tcBorders>
          </w:tcPr>
          <w:p w14:paraId="70735C5C" w14:textId="77777777" w:rsidR="003B45E8" w:rsidRPr="003B45E8" w:rsidRDefault="003B45E8" w:rsidP="003B45E8">
            <w:pPr>
              <w:autoSpaceDE w:val="0"/>
              <w:autoSpaceDN w:val="0"/>
              <w:adjustRightInd w:val="0"/>
              <w:ind w:firstLine="567"/>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14AB1841" w14:textId="77777777" w:rsidR="003B45E8" w:rsidRPr="003B45E8" w:rsidRDefault="003B45E8" w:rsidP="003B45E8">
            <w:pPr>
              <w:autoSpaceDE w:val="0"/>
              <w:autoSpaceDN w:val="0"/>
              <w:adjustRightInd w:val="0"/>
              <w:jc w:val="center"/>
              <w:rPr>
                <w:sz w:val="22"/>
                <w:szCs w:val="22"/>
              </w:rPr>
            </w:pPr>
          </w:p>
        </w:tc>
      </w:tr>
      <w:tr w:rsidR="003B45E8" w:rsidRPr="003B45E8" w14:paraId="4C2D6B26" w14:textId="77777777" w:rsidTr="00D56B42">
        <w:trPr>
          <w:trHeight w:val="240"/>
        </w:trPr>
        <w:tc>
          <w:tcPr>
            <w:tcW w:w="490" w:type="dxa"/>
            <w:tcBorders>
              <w:top w:val="single" w:sz="6" w:space="0" w:color="auto"/>
              <w:left w:val="single" w:sz="6" w:space="0" w:color="auto"/>
              <w:bottom w:val="single" w:sz="6" w:space="0" w:color="auto"/>
              <w:right w:val="single" w:sz="6" w:space="0" w:color="auto"/>
            </w:tcBorders>
          </w:tcPr>
          <w:p w14:paraId="3D69823B" w14:textId="77777777" w:rsidR="003B45E8" w:rsidRPr="003B45E8" w:rsidRDefault="003B45E8" w:rsidP="003B45E8">
            <w:pPr>
              <w:autoSpaceDE w:val="0"/>
              <w:autoSpaceDN w:val="0"/>
              <w:adjustRightInd w:val="0"/>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tcPr>
          <w:p w14:paraId="13B5E223" w14:textId="77777777" w:rsidR="003B45E8" w:rsidRPr="003B45E8" w:rsidRDefault="003B45E8" w:rsidP="003B45E8">
            <w:pPr>
              <w:spacing w:after="200" w:line="276" w:lineRule="auto"/>
              <w:rPr>
                <w:rFonts w:eastAsiaTheme="minorEastAsia"/>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43B114E2" w14:textId="77777777" w:rsidR="003B45E8" w:rsidRPr="003B45E8" w:rsidRDefault="003B45E8" w:rsidP="003B45E8">
            <w:pPr>
              <w:spacing w:after="200" w:line="276" w:lineRule="auto"/>
              <w:rPr>
                <w:rFonts w:eastAsiaTheme="minorEastAsia"/>
                <w:color w:val="000000"/>
                <w:sz w:val="22"/>
                <w:szCs w:val="22"/>
              </w:rPr>
            </w:pPr>
          </w:p>
        </w:tc>
        <w:tc>
          <w:tcPr>
            <w:tcW w:w="1416" w:type="dxa"/>
            <w:tcBorders>
              <w:top w:val="single" w:sz="6" w:space="0" w:color="auto"/>
              <w:left w:val="single" w:sz="6" w:space="0" w:color="auto"/>
              <w:bottom w:val="single" w:sz="6" w:space="0" w:color="auto"/>
              <w:right w:val="single" w:sz="6" w:space="0" w:color="auto"/>
            </w:tcBorders>
          </w:tcPr>
          <w:p w14:paraId="7B7AF678" w14:textId="77777777" w:rsidR="003B45E8" w:rsidRPr="003B45E8" w:rsidRDefault="003B45E8" w:rsidP="003B45E8">
            <w:pPr>
              <w:autoSpaceDE w:val="0"/>
              <w:autoSpaceDN w:val="0"/>
              <w:adjustRightInd w:val="0"/>
              <w:jc w:val="both"/>
              <w:rPr>
                <w:sz w:val="22"/>
                <w:szCs w:val="22"/>
              </w:rPr>
            </w:pPr>
          </w:p>
        </w:tc>
        <w:tc>
          <w:tcPr>
            <w:tcW w:w="698" w:type="dxa"/>
            <w:tcBorders>
              <w:top w:val="single" w:sz="6" w:space="0" w:color="auto"/>
              <w:left w:val="single" w:sz="6" w:space="0" w:color="auto"/>
              <w:bottom w:val="single" w:sz="6" w:space="0" w:color="auto"/>
              <w:right w:val="single" w:sz="6" w:space="0" w:color="auto"/>
            </w:tcBorders>
          </w:tcPr>
          <w:p w14:paraId="374E47AA" w14:textId="77777777" w:rsidR="003B45E8" w:rsidRPr="003B45E8" w:rsidRDefault="003B45E8" w:rsidP="003B45E8">
            <w:pPr>
              <w:autoSpaceDE w:val="0"/>
              <w:autoSpaceDN w:val="0"/>
              <w:adjustRightInd w:val="0"/>
              <w:jc w:val="center"/>
              <w:rPr>
                <w:sz w:val="22"/>
                <w:szCs w:val="22"/>
              </w:rPr>
            </w:pPr>
          </w:p>
        </w:tc>
        <w:tc>
          <w:tcPr>
            <w:tcW w:w="877" w:type="dxa"/>
            <w:tcBorders>
              <w:top w:val="single" w:sz="6" w:space="0" w:color="auto"/>
              <w:left w:val="single" w:sz="6" w:space="0" w:color="auto"/>
              <w:bottom w:val="single" w:sz="6" w:space="0" w:color="auto"/>
              <w:right w:val="single" w:sz="6" w:space="0" w:color="auto"/>
            </w:tcBorders>
          </w:tcPr>
          <w:p w14:paraId="51201827" w14:textId="77777777" w:rsidR="003B45E8" w:rsidRPr="003B45E8" w:rsidRDefault="003B45E8" w:rsidP="003B45E8">
            <w:pPr>
              <w:autoSpaceDE w:val="0"/>
              <w:autoSpaceDN w:val="0"/>
              <w:adjustRightInd w:val="0"/>
              <w:jc w:val="center"/>
              <w:rPr>
                <w:sz w:val="22"/>
                <w:szCs w:val="22"/>
              </w:rPr>
            </w:pPr>
          </w:p>
        </w:tc>
        <w:tc>
          <w:tcPr>
            <w:tcW w:w="1843" w:type="dxa"/>
            <w:tcBorders>
              <w:top w:val="single" w:sz="6" w:space="0" w:color="auto"/>
              <w:left w:val="single" w:sz="6" w:space="0" w:color="auto"/>
              <w:bottom w:val="single" w:sz="6" w:space="0" w:color="auto"/>
              <w:right w:val="single" w:sz="6" w:space="0" w:color="auto"/>
            </w:tcBorders>
          </w:tcPr>
          <w:p w14:paraId="574B7060" w14:textId="77777777" w:rsidR="003B45E8" w:rsidRPr="003B45E8" w:rsidRDefault="003B45E8" w:rsidP="003B45E8">
            <w:pPr>
              <w:autoSpaceDE w:val="0"/>
              <w:autoSpaceDN w:val="0"/>
              <w:adjustRightInd w:val="0"/>
              <w:ind w:firstLine="567"/>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422F569" w14:textId="77777777" w:rsidR="003B45E8" w:rsidRPr="003B45E8" w:rsidRDefault="003B45E8" w:rsidP="003B45E8">
            <w:pPr>
              <w:autoSpaceDE w:val="0"/>
              <w:autoSpaceDN w:val="0"/>
              <w:adjustRightInd w:val="0"/>
              <w:jc w:val="center"/>
              <w:rPr>
                <w:sz w:val="22"/>
                <w:szCs w:val="22"/>
              </w:rPr>
            </w:pPr>
          </w:p>
        </w:tc>
      </w:tr>
      <w:tr w:rsidR="003B45E8" w:rsidRPr="003B45E8" w14:paraId="013FCF93" w14:textId="77777777" w:rsidTr="00D56B42">
        <w:trPr>
          <w:trHeight w:val="240"/>
        </w:trPr>
        <w:tc>
          <w:tcPr>
            <w:tcW w:w="7024" w:type="dxa"/>
            <w:gridSpan w:val="6"/>
            <w:tcBorders>
              <w:top w:val="single" w:sz="6" w:space="0" w:color="auto"/>
              <w:left w:val="single" w:sz="6" w:space="0" w:color="auto"/>
              <w:bottom w:val="single" w:sz="6" w:space="0" w:color="auto"/>
              <w:right w:val="single" w:sz="6" w:space="0" w:color="auto"/>
            </w:tcBorders>
          </w:tcPr>
          <w:p w14:paraId="05747EE1" w14:textId="77777777" w:rsidR="003B45E8" w:rsidRPr="003B45E8" w:rsidRDefault="003B45E8" w:rsidP="003B45E8">
            <w:pPr>
              <w:autoSpaceDE w:val="0"/>
              <w:autoSpaceDN w:val="0"/>
              <w:adjustRightInd w:val="0"/>
              <w:ind w:firstLine="567"/>
              <w:jc w:val="both"/>
              <w:rPr>
                <w:sz w:val="22"/>
                <w:szCs w:val="22"/>
              </w:rPr>
            </w:pPr>
          </w:p>
        </w:tc>
        <w:tc>
          <w:tcPr>
            <w:tcW w:w="1843" w:type="dxa"/>
            <w:tcBorders>
              <w:top w:val="single" w:sz="6" w:space="0" w:color="auto"/>
              <w:left w:val="single" w:sz="6" w:space="0" w:color="auto"/>
              <w:bottom w:val="single" w:sz="6" w:space="0" w:color="auto"/>
              <w:right w:val="single" w:sz="6" w:space="0" w:color="auto"/>
            </w:tcBorders>
          </w:tcPr>
          <w:p w14:paraId="61342AB2" w14:textId="77777777" w:rsidR="003B45E8" w:rsidRPr="003B45E8" w:rsidRDefault="003B45E8" w:rsidP="003B45E8">
            <w:pPr>
              <w:autoSpaceDE w:val="0"/>
              <w:autoSpaceDN w:val="0"/>
              <w:adjustRightInd w:val="0"/>
              <w:ind w:firstLine="567"/>
              <w:jc w:val="both"/>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2956C7E8" w14:textId="77777777" w:rsidR="003B45E8" w:rsidRPr="003B45E8" w:rsidRDefault="003B45E8" w:rsidP="003B45E8">
            <w:pPr>
              <w:autoSpaceDE w:val="0"/>
              <w:autoSpaceDN w:val="0"/>
              <w:adjustRightInd w:val="0"/>
              <w:jc w:val="center"/>
              <w:rPr>
                <w:sz w:val="22"/>
                <w:szCs w:val="22"/>
              </w:rPr>
            </w:pPr>
          </w:p>
        </w:tc>
      </w:tr>
    </w:tbl>
    <w:p w14:paraId="080AE80A" w14:textId="620BF54F" w:rsidR="00784ADB" w:rsidRDefault="00784ADB" w:rsidP="00F94C80">
      <w:pPr>
        <w:pStyle w:val="ConsPlusNormal"/>
        <w:widowControl/>
        <w:spacing w:line="360" w:lineRule="auto"/>
        <w:ind w:left="927" w:firstLine="0"/>
        <w:rPr>
          <w:rFonts w:ascii="Times New Roman" w:hAnsi="Times New Roman" w:cs="Times New Roman"/>
          <w:bCs/>
          <w:sz w:val="24"/>
          <w:szCs w:val="24"/>
        </w:rPr>
      </w:pPr>
    </w:p>
    <w:p w14:paraId="25746C80"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30"/>
        <w:gridCol w:w="4733"/>
      </w:tblGrid>
      <w:tr w:rsidR="00784ADB" w14:paraId="1CEAB06B" w14:textId="77777777" w:rsidTr="00784ADB">
        <w:tc>
          <w:tcPr>
            <w:tcW w:w="4730" w:type="dxa"/>
          </w:tcPr>
          <w:p w14:paraId="7E73378F"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25277554" w14:textId="77777777" w:rsidR="00784ADB" w:rsidRDefault="00784ADB">
            <w:pPr>
              <w:pStyle w:val="ConsPlusNormal"/>
              <w:widowControl/>
              <w:ind w:firstLine="0"/>
              <w:jc w:val="both"/>
              <w:rPr>
                <w:rFonts w:ascii="Times New Roman" w:hAnsi="Times New Roman" w:cs="Times New Roman"/>
                <w:sz w:val="24"/>
                <w:szCs w:val="24"/>
              </w:rPr>
            </w:pPr>
          </w:p>
          <w:p w14:paraId="75CCE9DC" w14:textId="77777777" w:rsidR="00784ADB" w:rsidRDefault="00784ADB">
            <w:pPr>
              <w:pStyle w:val="ConsPlusNormal"/>
              <w:widowControl/>
              <w:ind w:firstLine="0"/>
              <w:jc w:val="both"/>
              <w:rPr>
                <w:rFonts w:ascii="Times New Roman" w:hAnsi="Times New Roman" w:cs="Times New Roman"/>
                <w:sz w:val="24"/>
                <w:szCs w:val="24"/>
              </w:rPr>
            </w:pPr>
          </w:p>
          <w:p w14:paraId="51348EAA"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 А.А. </w:t>
            </w:r>
            <w:proofErr w:type="spellStart"/>
            <w:r>
              <w:rPr>
                <w:rFonts w:ascii="Times New Roman" w:hAnsi="Times New Roman" w:cs="Times New Roman"/>
                <w:sz w:val="24"/>
                <w:szCs w:val="24"/>
              </w:rPr>
              <w:t>Мищерин</w:t>
            </w:r>
            <w:proofErr w:type="spellEnd"/>
          </w:p>
          <w:p w14:paraId="6851DF68"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 г.</w:t>
            </w:r>
          </w:p>
          <w:p w14:paraId="27F475D8"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33" w:type="dxa"/>
          </w:tcPr>
          <w:p w14:paraId="6859A9DF"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Поставщик</w:t>
            </w:r>
          </w:p>
          <w:p w14:paraId="52D6B803" w14:textId="77777777" w:rsidR="00784ADB" w:rsidRDefault="00784ADB">
            <w:pPr>
              <w:pStyle w:val="ConsPlusNormal"/>
              <w:widowControl/>
              <w:ind w:firstLine="0"/>
              <w:jc w:val="both"/>
              <w:rPr>
                <w:rFonts w:ascii="Times New Roman" w:hAnsi="Times New Roman" w:cs="Times New Roman"/>
                <w:sz w:val="24"/>
                <w:szCs w:val="24"/>
              </w:rPr>
            </w:pPr>
          </w:p>
          <w:p w14:paraId="125E296D" w14:textId="77777777" w:rsidR="00784ADB" w:rsidRDefault="00784ADB">
            <w:pPr>
              <w:pStyle w:val="ConsPlusNormal"/>
              <w:widowControl/>
              <w:ind w:firstLine="0"/>
              <w:jc w:val="both"/>
              <w:rPr>
                <w:rFonts w:ascii="Times New Roman" w:hAnsi="Times New Roman" w:cs="Times New Roman"/>
                <w:sz w:val="24"/>
                <w:szCs w:val="24"/>
              </w:rPr>
            </w:pPr>
          </w:p>
          <w:p w14:paraId="41680860"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2"/>
                <w:szCs w:val="22"/>
              </w:rPr>
              <w:t xml:space="preserve"> </w:t>
            </w:r>
            <w:r>
              <w:rPr>
                <w:rFonts w:ascii="Times New Roman" w:hAnsi="Times New Roman" w:cs="Times New Roman"/>
                <w:sz w:val="24"/>
                <w:szCs w:val="24"/>
              </w:rPr>
              <w:t>"___" ______ 2021 г.</w:t>
            </w:r>
          </w:p>
          <w:p w14:paraId="4F16132E"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14:paraId="727EB124"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p w14:paraId="015E9BBB" w14:textId="77777777" w:rsidR="00784ADB" w:rsidRDefault="00784ADB" w:rsidP="00784ADB">
      <w:pPr>
        <w:rPr>
          <w:sz w:val="18"/>
          <w:szCs w:val="18"/>
        </w:rPr>
      </w:pPr>
      <w:r>
        <w:rPr>
          <w:kern w:val="16"/>
          <w:sz w:val="24"/>
          <w:szCs w:val="24"/>
        </w:rPr>
        <w:tab/>
      </w:r>
      <w:r>
        <w:rPr>
          <w:kern w:val="16"/>
          <w:sz w:val="24"/>
          <w:szCs w:val="24"/>
        </w:rPr>
        <w:tab/>
      </w:r>
    </w:p>
    <w:p w14:paraId="25890CE8" w14:textId="77777777" w:rsidR="00784ADB" w:rsidRDefault="00784ADB" w:rsidP="0016132B">
      <w:pPr>
        <w:tabs>
          <w:tab w:val="left" w:pos="0"/>
        </w:tabs>
      </w:pPr>
    </w:p>
    <w:sectPr w:rsidR="00784ADB" w:rsidSect="003B45E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1189"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1" w15:restartNumberingAfterBreak="0">
    <w:nsid w:val="16573FA3"/>
    <w:multiLevelType w:val="hybridMultilevel"/>
    <w:tmpl w:val="A782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5774A"/>
    <w:multiLevelType w:val="multilevel"/>
    <w:tmpl w:val="F6523120"/>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BFA07ED"/>
    <w:multiLevelType w:val="multilevel"/>
    <w:tmpl w:val="0F64B88E"/>
    <w:lvl w:ilvl="0">
      <w:start w:val="1"/>
      <w:numFmt w:val="decimal"/>
      <w:lvlText w:val="%1."/>
      <w:lvlJc w:val="left"/>
      <w:pPr>
        <w:ind w:left="4755" w:hanging="360"/>
      </w:pPr>
      <w:rPr>
        <w:b/>
      </w:rPr>
    </w:lvl>
    <w:lvl w:ilvl="1">
      <w:start w:val="1"/>
      <w:numFmt w:val="decimal"/>
      <w:lvlText w:val="%1.%2."/>
      <w:lvlJc w:val="left"/>
      <w:pPr>
        <w:ind w:left="1142" w:hanging="432"/>
      </w:pPr>
      <w:rPr>
        <w:i w:val="0"/>
        <w:strike w:val="0"/>
        <w:sz w:val="24"/>
      </w:rPr>
    </w:lvl>
    <w:lvl w:ilvl="2">
      <w:start w:val="1"/>
      <w:numFmt w:val="decimal"/>
      <w:lvlText w:val="%1.%2.%3."/>
      <w:lvlJc w:val="left"/>
      <w:pPr>
        <w:ind w:left="1071"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B46DF"/>
    <w:multiLevelType w:val="multilevel"/>
    <w:tmpl w:val="293434A2"/>
    <w:lvl w:ilvl="0">
      <w:start w:val="8"/>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7D72F1"/>
    <w:multiLevelType w:val="hybridMultilevel"/>
    <w:tmpl w:val="D1869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7"/>
  </w:num>
  <w:num w:numId="2">
    <w:abstractNumId w:val="4"/>
  </w:num>
  <w:num w:numId="3">
    <w:abstractNumId w:val="6"/>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0FC"/>
    <w:rsid w:val="00000175"/>
    <w:rsid w:val="00023DA4"/>
    <w:rsid w:val="00026001"/>
    <w:rsid w:val="00050F2E"/>
    <w:rsid w:val="00052CD9"/>
    <w:rsid w:val="00056772"/>
    <w:rsid w:val="00063176"/>
    <w:rsid w:val="000B53C6"/>
    <w:rsid w:val="000C7217"/>
    <w:rsid w:val="000D1A18"/>
    <w:rsid w:val="000E0821"/>
    <w:rsid w:val="000F0A10"/>
    <w:rsid w:val="001106C9"/>
    <w:rsid w:val="0011224C"/>
    <w:rsid w:val="00127192"/>
    <w:rsid w:val="00131C35"/>
    <w:rsid w:val="00155609"/>
    <w:rsid w:val="00157BBD"/>
    <w:rsid w:val="001605B9"/>
    <w:rsid w:val="0016132B"/>
    <w:rsid w:val="00164330"/>
    <w:rsid w:val="001744FD"/>
    <w:rsid w:val="00174932"/>
    <w:rsid w:val="0017556E"/>
    <w:rsid w:val="0018763D"/>
    <w:rsid w:val="00191F34"/>
    <w:rsid w:val="00194FC0"/>
    <w:rsid w:val="001A6756"/>
    <w:rsid w:val="001A78F8"/>
    <w:rsid w:val="001B2518"/>
    <w:rsid w:val="001E6238"/>
    <w:rsid w:val="001F3DB8"/>
    <w:rsid w:val="00207B7E"/>
    <w:rsid w:val="00210EAA"/>
    <w:rsid w:val="00226BE9"/>
    <w:rsid w:val="00227B1F"/>
    <w:rsid w:val="002331C2"/>
    <w:rsid w:val="002341BB"/>
    <w:rsid w:val="00240E0E"/>
    <w:rsid w:val="00260D71"/>
    <w:rsid w:val="00265AC1"/>
    <w:rsid w:val="0028388C"/>
    <w:rsid w:val="002A0FDC"/>
    <w:rsid w:val="002A4B9F"/>
    <w:rsid w:val="002B1BCC"/>
    <w:rsid w:val="002F18E6"/>
    <w:rsid w:val="00321513"/>
    <w:rsid w:val="0034480D"/>
    <w:rsid w:val="0034704A"/>
    <w:rsid w:val="00351480"/>
    <w:rsid w:val="00352982"/>
    <w:rsid w:val="0036051E"/>
    <w:rsid w:val="0036143F"/>
    <w:rsid w:val="00370A80"/>
    <w:rsid w:val="00372101"/>
    <w:rsid w:val="0037657E"/>
    <w:rsid w:val="0038106D"/>
    <w:rsid w:val="00386029"/>
    <w:rsid w:val="003950D9"/>
    <w:rsid w:val="003A79A8"/>
    <w:rsid w:val="003B45E8"/>
    <w:rsid w:val="003C2317"/>
    <w:rsid w:val="003C4727"/>
    <w:rsid w:val="003E534D"/>
    <w:rsid w:val="004124F5"/>
    <w:rsid w:val="00424F45"/>
    <w:rsid w:val="00435ABB"/>
    <w:rsid w:val="00446F3F"/>
    <w:rsid w:val="004721D7"/>
    <w:rsid w:val="00482ADD"/>
    <w:rsid w:val="004955DC"/>
    <w:rsid w:val="004A72E2"/>
    <w:rsid w:val="004C1D57"/>
    <w:rsid w:val="004D0009"/>
    <w:rsid w:val="004D3E7E"/>
    <w:rsid w:val="004E433A"/>
    <w:rsid w:val="004F43C3"/>
    <w:rsid w:val="004F65C2"/>
    <w:rsid w:val="0050027F"/>
    <w:rsid w:val="00500BF8"/>
    <w:rsid w:val="00520A34"/>
    <w:rsid w:val="005263A3"/>
    <w:rsid w:val="00530340"/>
    <w:rsid w:val="005A6820"/>
    <w:rsid w:val="005A6C04"/>
    <w:rsid w:val="005A785A"/>
    <w:rsid w:val="005C7057"/>
    <w:rsid w:val="005C7F23"/>
    <w:rsid w:val="005E145A"/>
    <w:rsid w:val="005F5B02"/>
    <w:rsid w:val="0060384C"/>
    <w:rsid w:val="00603D7A"/>
    <w:rsid w:val="00606D98"/>
    <w:rsid w:val="006112DE"/>
    <w:rsid w:val="00623190"/>
    <w:rsid w:val="006253A6"/>
    <w:rsid w:val="006362BB"/>
    <w:rsid w:val="0064047D"/>
    <w:rsid w:val="0069267B"/>
    <w:rsid w:val="0069554E"/>
    <w:rsid w:val="006B08F8"/>
    <w:rsid w:val="006B09DA"/>
    <w:rsid w:val="006B649A"/>
    <w:rsid w:val="006D04A9"/>
    <w:rsid w:val="006D13E3"/>
    <w:rsid w:val="006E700C"/>
    <w:rsid w:val="00700493"/>
    <w:rsid w:val="0070271D"/>
    <w:rsid w:val="00723AD7"/>
    <w:rsid w:val="0073068D"/>
    <w:rsid w:val="00740ADF"/>
    <w:rsid w:val="007440DB"/>
    <w:rsid w:val="0075002D"/>
    <w:rsid w:val="0076570A"/>
    <w:rsid w:val="00767E87"/>
    <w:rsid w:val="00776569"/>
    <w:rsid w:val="00781A26"/>
    <w:rsid w:val="00784ADB"/>
    <w:rsid w:val="00790E10"/>
    <w:rsid w:val="00793D43"/>
    <w:rsid w:val="00794CB2"/>
    <w:rsid w:val="007A343B"/>
    <w:rsid w:val="007A7B40"/>
    <w:rsid w:val="007B09BA"/>
    <w:rsid w:val="007B336C"/>
    <w:rsid w:val="007B77B1"/>
    <w:rsid w:val="007D0715"/>
    <w:rsid w:val="007D1E57"/>
    <w:rsid w:val="007E090A"/>
    <w:rsid w:val="008011AC"/>
    <w:rsid w:val="00805464"/>
    <w:rsid w:val="00816830"/>
    <w:rsid w:val="00844CDE"/>
    <w:rsid w:val="0086342C"/>
    <w:rsid w:val="008838CC"/>
    <w:rsid w:val="00891DB8"/>
    <w:rsid w:val="00892ED2"/>
    <w:rsid w:val="008A081F"/>
    <w:rsid w:val="008A72C0"/>
    <w:rsid w:val="008B1B80"/>
    <w:rsid w:val="008B578A"/>
    <w:rsid w:val="008C1060"/>
    <w:rsid w:val="008C18DB"/>
    <w:rsid w:val="008C42B3"/>
    <w:rsid w:val="008D7235"/>
    <w:rsid w:val="008F05A3"/>
    <w:rsid w:val="008F4149"/>
    <w:rsid w:val="008F43F1"/>
    <w:rsid w:val="00907C93"/>
    <w:rsid w:val="00917EAE"/>
    <w:rsid w:val="00934CD6"/>
    <w:rsid w:val="00935049"/>
    <w:rsid w:val="00961419"/>
    <w:rsid w:val="00965372"/>
    <w:rsid w:val="00966FEE"/>
    <w:rsid w:val="00985947"/>
    <w:rsid w:val="00992A9F"/>
    <w:rsid w:val="009A5AEA"/>
    <w:rsid w:val="009B2EA7"/>
    <w:rsid w:val="009B336A"/>
    <w:rsid w:val="009C20FC"/>
    <w:rsid w:val="009D3646"/>
    <w:rsid w:val="009E5096"/>
    <w:rsid w:val="009E5DD9"/>
    <w:rsid w:val="00A1160F"/>
    <w:rsid w:val="00A14035"/>
    <w:rsid w:val="00A22A92"/>
    <w:rsid w:val="00A45A10"/>
    <w:rsid w:val="00A472A4"/>
    <w:rsid w:val="00A7277A"/>
    <w:rsid w:val="00A76C25"/>
    <w:rsid w:val="00A82427"/>
    <w:rsid w:val="00A83C50"/>
    <w:rsid w:val="00A83FF4"/>
    <w:rsid w:val="00A84E96"/>
    <w:rsid w:val="00AB2893"/>
    <w:rsid w:val="00AD2129"/>
    <w:rsid w:val="00AD25D5"/>
    <w:rsid w:val="00B00C19"/>
    <w:rsid w:val="00B10341"/>
    <w:rsid w:val="00B14284"/>
    <w:rsid w:val="00B313C0"/>
    <w:rsid w:val="00B314E7"/>
    <w:rsid w:val="00B33D45"/>
    <w:rsid w:val="00B43FF2"/>
    <w:rsid w:val="00B55DAD"/>
    <w:rsid w:val="00B90C60"/>
    <w:rsid w:val="00B91E65"/>
    <w:rsid w:val="00B94006"/>
    <w:rsid w:val="00B95E47"/>
    <w:rsid w:val="00BD5183"/>
    <w:rsid w:val="00BE0AEC"/>
    <w:rsid w:val="00BE201B"/>
    <w:rsid w:val="00BE66CD"/>
    <w:rsid w:val="00BF2247"/>
    <w:rsid w:val="00C10517"/>
    <w:rsid w:val="00C11F81"/>
    <w:rsid w:val="00C16A43"/>
    <w:rsid w:val="00C21D11"/>
    <w:rsid w:val="00C21D46"/>
    <w:rsid w:val="00C22EC1"/>
    <w:rsid w:val="00C23F88"/>
    <w:rsid w:val="00C34C9E"/>
    <w:rsid w:val="00C43BA8"/>
    <w:rsid w:val="00C44DF6"/>
    <w:rsid w:val="00C539B4"/>
    <w:rsid w:val="00C70986"/>
    <w:rsid w:val="00C74C80"/>
    <w:rsid w:val="00C834A7"/>
    <w:rsid w:val="00C85058"/>
    <w:rsid w:val="00CB4154"/>
    <w:rsid w:val="00CB47E4"/>
    <w:rsid w:val="00CD6DFE"/>
    <w:rsid w:val="00CD798B"/>
    <w:rsid w:val="00CE2604"/>
    <w:rsid w:val="00CF3F58"/>
    <w:rsid w:val="00CF41FD"/>
    <w:rsid w:val="00CF67D4"/>
    <w:rsid w:val="00D0436E"/>
    <w:rsid w:val="00D26116"/>
    <w:rsid w:val="00D56B42"/>
    <w:rsid w:val="00D74D34"/>
    <w:rsid w:val="00D93BFD"/>
    <w:rsid w:val="00D96105"/>
    <w:rsid w:val="00DA110A"/>
    <w:rsid w:val="00DA4878"/>
    <w:rsid w:val="00DA5FD8"/>
    <w:rsid w:val="00DB139A"/>
    <w:rsid w:val="00DB205B"/>
    <w:rsid w:val="00DB4198"/>
    <w:rsid w:val="00DB57C7"/>
    <w:rsid w:val="00DC723A"/>
    <w:rsid w:val="00DD432D"/>
    <w:rsid w:val="00DE0036"/>
    <w:rsid w:val="00DE3109"/>
    <w:rsid w:val="00DE6065"/>
    <w:rsid w:val="00DF6065"/>
    <w:rsid w:val="00DF6879"/>
    <w:rsid w:val="00DF711E"/>
    <w:rsid w:val="00E14149"/>
    <w:rsid w:val="00E219CB"/>
    <w:rsid w:val="00E35E0D"/>
    <w:rsid w:val="00E37B33"/>
    <w:rsid w:val="00E44B0D"/>
    <w:rsid w:val="00E715B9"/>
    <w:rsid w:val="00E74F5F"/>
    <w:rsid w:val="00E83176"/>
    <w:rsid w:val="00E9087B"/>
    <w:rsid w:val="00EA50A1"/>
    <w:rsid w:val="00EA65C9"/>
    <w:rsid w:val="00EB371D"/>
    <w:rsid w:val="00EB4B2A"/>
    <w:rsid w:val="00EC59B7"/>
    <w:rsid w:val="00ED674B"/>
    <w:rsid w:val="00EE29B5"/>
    <w:rsid w:val="00EE3179"/>
    <w:rsid w:val="00EF5C08"/>
    <w:rsid w:val="00F53B9D"/>
    <w:rsid w:val="00F74970"/>
    <w:rsid w:val="00F8722B"/>
    <w:rsid w:val="00F93D83"/>
    <w:rsid w:val="00F94C80"/>
    <w:rsid w:val="00FA1452"/>
    <w:rsid w:val="00FB2293"/>
    <w:rsid w:val="00FC38D0"/>
    <w:rsid w:val="00FC727B"/>
    <w:rsid w:val="00FD5994"/>
    <w:rsid w:val="00FE6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8942"/>
  <w15:docId w15:val="{C620D3E5-905F-421D-8767-1C43E509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FC"/>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B47E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20FC"/>
    <w:pPr>
      <w:jc w:val="center"/>
    </w:pPr>
    <w:rPr>
      <w:b/>
      <w:sz w:val="36"/>
    </w:rPr>
  </w:style>
  <w:style w:type="character" w:customStyle="1" w:styleId="a4">
    <w:name w:val="Заголовок Знак"/>
    <w:basedOn w:val="a0"/>
    <w:link w:val="a3"/>
    <w:rsid w:val="009C20FC"/>
    <w:rPr>
      <w:rFonts w:ascii="Times New Roman" w:eastAsia="Times New Roman" w:hAnsi="Times New Roman" w:cs="Times New Roman"/>
      <w:b/>
      <w:sz w:val="36"/>
      <w:szCs w:val="20"/>
      <w:lang w:eastAsia="ru-RU"/>
    </w:rPr>
  </w:style>
  <w:style w:type="table" w:styleId="a5">
    <w:name w:val="Table Grid"/>
    <w:basedOn w:val="a1"/>
    <w:rsid w:val="009C2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C20FC"/>
    <w:rPr>
      <w:color w:val="0000FF"/>
      <w:u w:val="single"/>
    </w:rPr>
  </w:style>
  <w:style w:type="paragraph" w:customStyle="1" w:styleId="ConsPlusNormal">
    <w:name w:val="ConsPlusNormal"/>
    <w:link w:val="ConsPlusNormal0"/>
    <w:qFormat/>
    <w:rsid w:val="009C2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C20FC"/>
    <w:rPr>
      <w:rFonts w:ascii="Arial" w:eastAsia="Times New Roman" w:hAnsi="Arial" w:cs="Arial"/>
      <w:sz w:val="20"/>
      <w:szCs w:val="20"/>
      <w:lang w:eastAsia="ru-RU"/>
    </w:rPr>
  </w:style>
  <w:style w:type="paragraph" w:customStyle="1" w:styleId="11">
    <w:name w:val="Обычный1"/>
    <w:rsid w:val="009C20FC"/>
    <w:pPr>
      <w:widowControl w:val="0"/>
      <w:spacing w:after="0" w:line="240" w:lineRule="auto"/>
    </w:pPr>
    <w:rPr>
      <w:rFonts w:ascii="Times New Roman" w:eastAsia="Calibri" w:hAnsi="Times New Roman" w:cs="Times New Roman"/>
      <w:color w:val="000000"/>
      <w:sz w:val="24"/>
      <w:szCs w:val="24"/>
    </w:rPr>
  </w:style>
  <w:style w:type="paragraph" w:customStyle="1" w:styleId="a7">
    <w:name w:val="Цитаты"/>
    <w:basedOn w:val="a"/>
    <w:semiHidden/>
    <w:rsid w:val="009C20FC"/>
    <w:pPr>
      <w:autoSpaceDE w:val="0"/>
      <w:autoSpaceDN w:val="0"/>
      <w:spacing w:before="100" w:after="100"/>
      <w:ind w:left="360" w:right="360"/>
    </w:pPr>
    <w:rPr>
      <w:rFonts w:eastAsia="Calibri"/>
      <w:szCs w:val="24"/>
    </w:rPr>
  </w:style>
  <w:style w:type="paragraph" w:styleId="a8">
    <w:name w:val="Balloon Text"/>
    <w:basedOn w:val="a"/>
    <w:link w:val="a9"/>
    <w:uiPriority w:val="99"/>
    <w:semiHidden/>
    <w:unhideWhenUsed/>
    <w:rsid w:val="009C20FC"/>
    <w:rPr>
      <w:rFonts w:ascii="Tahoma" w:hAnsi="Tahoma" w:cs="Tahoma"/>
      <w:sz w:val="16"/>
      <w:szCs w:val="16"/>
    </w:rPr>
  </w:style>
  <w:style w:type="character" w:customStyle="1" w:styleId="a9">
    <w:name w:val="Текст выноски Знак"/>
    <w:basedOn w:val="a0"/>
    <w:link w:val="a8"/>
    <w:uiPriority w:val="99"/>
    <w:semiHidden/>
    <w:rsid w:val="009C20FC"/>
    <w:rPr>
      <w:rFonts w:ascii="Tahoma" w:eastAsia="Times New Roman" w:hAnsi="Tahoma" w:cs="Tahoma"/>
      <w:sz w:val="16"/>
      <w:szCs w:val="16"/>
      <w:lang w:eastAsia="ru-RU"/>
    </w:rPr>
  </w:style>
  <w:style w:type="paragraph" w:styleId="aa">
    <w:name w:val="Body Text"/>
    <w:basedOn w:val="a"/>
    <w:link w:val="ab"/>
    <w:rsid w:val="00DF6065"/>
    <w:pPr>
      <w:spacing w:after="120"/>
    </w:pPr>
  </w:style>
  <w:style w:type="character" w:customStyle="1" w:styleId="ab">
    <w:name w:val="Основной текст Знак"/>
    <w:basedOn w:val="a0"/>
    <w:link w:val="aa"/>
    <w:rsid w:val="00DF6065"/>
    <w:rPr>
      <w:rFonts w:ascii="Times New Roman" w:eastAsia="Times New Roman" w:hAnsi="Times New Roman" w:cs="Times New Roman"/>
      <w:sz w:val="20"/>
      <w:szCs w:val="20"/>
      <w:lang w:eastAsia="ru-RU"/>
    </w:rPr>
  </w:style>
  <w:style w:type="paragraph" w:customStyle="1" w:styleId="ac">
    <w:name w:val="Обычный + по ширине"/>
    <w:basedOn w:val="a"/>
    <w:rsid w:val="00DF6065"/>
    <w:pPr>
      <w:jc w:val="both"/>
    </w:pPr>
    <w:rPr>
      <w:sz w:val="24"/>
      <w:szCs w:val="24"/>
    </w:rPr>
  </w:style>
  <w:style w:type="paragraph" w:styleId="ad">
    <w:name w:val="annotation text"/>
    <w:basedOn w:val="a"/>
    <w:link w:val="ae"/>
    <w:semiHidden/>
    <w:rsid w:val="00DF6065"/>
  </w:style>
  <w:style w:type="character" w:customStyle="1" w:styleId="ae">
    <w:name w:val="Текст примечания Знак"/>
    <w:basedOn w:val="a0"/>
    <w:link w:val="ad"/>
    <w:semiHidden/>
    <w:rsid w:val="00DF6065"/>
    <w:rPr>
      <w:rFonts w:ascii="Times New Roman" w:eastAsia="Times New Roman" w:hAnsi="Times New Roman" w:cs="Times New Roman"/>
      <w:sz w:val="20"/>
      <w:szCs w:val="20"/>
    </w:rPr>
  </w:style>
  <w:style w:type="character" w:customStyle="1" w:styleId="r">
    <w:name w:val="r"/>
    <w:rsid w:val="00DF6065"/>
  </w:style>
  <w:style w:type="character" w:customStyle="1" w:styleId="FontStyle50">
    <w:name w:val="Font Style50"/>
    <w:rsid w:val="00DF6065"/>
    <w:rPr>
      <w:rFonts w:ascii="Times New Roman" w:hAnsi="Times New Roman" w:cs="Times New Roman" w:hint="default"/>
      <w:b/>
      <w:bCs/>
      <w:sz w:val="24"/>
      <w:szCs w:val="24"/>
    </w:rPr>
  </w:style>
  <w:style w:type="paragraph" w:customStyle="1" w:styleId="Style6">
    <w:name w:val="Style6"/>
    <w:basedOn w:val="a"/>
    <w:rsid w:val="00DF6065"/>
    <w:pPr>
      <w:widowControl w:val="0"/>
      <w:suppressAutoHyphens/>
      <w:autoSpaceDE w:val="0"/>
      <w:spacing w:line="277" w:lineRule="exact"/>
      <w:ind w:firstLine="558"/>
      <w:jc w:val="both"/>
    </w:pPr>
    <w:rPr>
      <w:rFonts w:eastAsia="Calibri"/>
      <w:sz w:val="24"/>
      <w:szCs w:val="24"/>
      <w:lang w:eastAsia="zh-CN"/>
    </w:rPr>
  </w:style>
  <w:style w:type="character" w:customStyle="1" w:styleId="iceouttxt6">
    <w:name w:val="iceouttxt6"/>
    <w:basedOn w:val="a0"/>
    <w:rsid w:val="001A6756"/>
    <w:rPr>
      <w:rFonts w:ascii="Arial" w:hAnsi="Arial" w:cs="Arial" w:hint="default"/>
      <w:color w:val="666666"/>
      <w:sz w:val="17"/>
      <w:szCs w:val="17"/>
    </w:rPr>
  </w:style>
  <w:style w:type="paragraph" w:customStyle="1" w:styleId="af">
    <w:name w:val="Нормальный (таблица)"/>
    <w:basedOn w:val="a"/>
    <w:next w:val="a"/>
    <w:rsid w:val="007D1E57"/>
    <w:pPr>
      <w:autoSpaceDE w:val="0"/>
      <w:autoSpaceDN w:val="0"/>
      <w:adjustRightInd w:val="0"/>
      <w:jc w:val="both"/>
    </w:pPr>
    <w:rPr>
      <w:rFonts w:ascii="Arial" w:hAnsi="Arial" w:cs="Arial"/>
      <w:sz w:val="24"/>
      <w:szCs w:val="24"/>
    </w:rPr>
  </w:style>
  <w:style w:type="character" w:customStyle="1" w:styleId="10">
    <w:name w:val="Заголовок 1 Знак"/>
    <w:basedOn w:val="a0"/>
    <w:link w:val="1"/>
    <w:uiPriority w:val="9"/>
    <w:rsid w:val="00CB47E4"/>
    <w:rPr>
      <w:rFonts w:ascii="Times New Roman" w:eastAsia="Times New Roman" w:hAnsi="Times New Roman" w:cs="Times New Roman"/>
      <w:b/>
      <w:bCs/>
      <w:kern w:val="36"/>
      <w:sz w:val="48"/>
      <w:szCs w:val="48"/>
      <w:lang w:eastAsia="ru-RU"/>
    </w:rPr>
  </w:style>
  <w:style w:type="paragraph" w:styleId="af0">
    <w:name w:val="List Paragraph"/>
    <w:aliases w:val="Bullet List,FooterText,numbered,Paragraphe de liste1,lp1,SL_Абзац списка,Содержание. 2 уровень"/>
    <w:basedOn w:val="a"/>
    <w:link w:val="af1"/>
    <w:uiPriority w:val="34"/>
    <w:qFormat/>
    <w:rsid w:val="00EC59B7"/>
    <w:pPr>
      <w:ind w:left="720"/>
      <w:contextualSpacing/>
    </w:pPr>
  </w:style>
  <w:style w:type="character" w:customStyle="1" w:styleId="af1">
    <w:name w:val="Абзац списка Знак"/>
    <w:aliases w:val="Bullet List Знак,FooterText Знак,numbered Знак,Paragraphe de liste1 Знак,lp1 Знак,SL_Абзац списка Знак,Содержание. 2 уровень Знак"/>
    <w:link w:val="af0"/>
    <w:uiPriority w:val="34"/>
    <w:locked/>
    <w:rsid w:val="00784ADB"/>
    <w:rPr>
      <w:rFonts w:ascii="Times New Roman" w:eastAsia="Times New Roman" w:hAnsi="Times New Roman" w:cs="Times New Roman"/>
      <w:sz w:val="20"/>
      <w:szCs w:val="20"/>
      <w:lang w:eastAsia="ru-RU"/>
    </w:rPr>
  </w:style>
  <w:style w:type="paragraph" w:customStyle="1" w:styleId="Default">
    <w:name w:val="Default"/>
    <w:rsid w:val="00784ADB"/>
    <w:pPr>
      <w:autoSpaceDE w:val="0"/>
      <w:autoSpaceDN w:val="0"/>
      <w:adjustRightInd w:val="0"/>
      <w:spacing w:after="0" w:line="240" w:lineRule="auto"/>
    </w:pPr>
    <w:rPr>
      <w:rFonts w:ascii="Calibri" w:eastAsia="Calibri" w:hAnsi="Calibri" w:cs="Calibri"/>
      <w:color w:val="000000"/>
      <w:sz w:val="24"/>
      <w:szCs w:val="24"/>
    </w:rPr>
  </w:style>
  <w:style w:type="character" w:customStyle="1" w:styleId="lots-wrap-contentbodyval">
    <w:name w:val="lots-wrap-content__body__val"/>
    <w:basedOn w:val="a0"/>
    <w:rsid w:val="00C16A43"/>
  </w:style>
  <w:style w:type="character" w:customStyle="1" w:styleId="lots-wrap-contentbodyval2">
    <w:name w:val="lots-wrap-content__body__val2"/>
    <w:basedOn w:val="a0"/>
    <w:rsid w:val="00C1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0">
      <w:bodyDiv w:val="1"/>
      <w:marLeft w:val="0"/>
      <w:marRight w:val="0"/>
      <w:marTop w:val="0"/>
      <w:marBottom w:val="0"/>
      <w:divBdr>
        <w:top w:val="none" w:sz="0" w:space="0" w:color="auto"/>
        <w:left w:val="none" w:sz="0" w:space="0" w:color="auto"/>
        <w:bottom w:val="none" w:sz="0" w:space="0" w:color="auto"/>
        <w:right w:val="none" w:sz="0" w:space="0" w:color="auto"/>
      </w:divBdr>
    </w:div>
    <w:div w:id="1325035">
      <w:bodyDiv w:val="1"/>
      <w:marLeft w:val="0"/>
      <w:marRight w:val="0"/>
      <w:marTop w:val="0"/>
      <w:marBottom w:val="0"/>
      <w:divBdr>
        <w:top w:val="none" w:sz="0" w:space="0" w:color="auto"/>
        <w:left w:val="none" w:sz="0" w:space="0" w:color="auto"/>
        <w:bottom w:val="none" w:sz="0" w:space="0" w:color="auto"/>
        <w:right w:val="none" w:sz="0" w:space="0" w:color="auto"/>
      </w:divBdr>
    </w:div>
    <w:div w:id="33652359">
      <w:bodyDiv w:val="1"/>
      <w:marLeft w:val="0"/>
      <w:marRight w:val="0"/>
      <w:marTop w:val="0"/>
      <w:marBottom w:val="0"/>
      <w:divBdr>
        <w:top w:val="none" w:sz="0" w:space="0" w:color="auto"/>
        <w:left w:val="none" w:sz="0" w:space="0" w:color="auto"/>
        <w:bottom w:val="none" w:sz="0" w:space="0" w:color="auto"/>
        <w:right w:val="none" w:sz="0" w:space="0" w:color="auto"/>
      </w:divBdr>
      <w:divsChild>
        <w:div w:id="1580405234">
          <w:marLeft w:val="0"/>
          <w:marRight w:val="0"/>
          <w:marTop w:val="0"/>
          <w:marBottom w:val="0"/>
          <w:divBdr>
            <w:top w:val="none" w:sz="0" w:space="0" w:color="auto"/>
            <w:left w:val="none" w:sz="0" w:space="0" w:color="auto"/>
            <w:bottom w:val="none" w:sz="0" w:space="0" w:color="auto"/>
            <w:right w:val="none" w:sz="0" w:space="0" w:color="auto"/>
          </w:divBdr>
          <w:divsChild>
            <w:div w:id="317152251">
              <w:marLeft w:val="0"/>
              <w:marRight w:val="0"/>
              <w:marTop w:val="0"/>
              <w:marBottom w:val="0"/>
              <w:divBdr>
                <w:top w:val="none" w:sz="0" w:space="0" w:color="auto"/>
                <w:left w:val="none" w:sz="0" w:space="0" w:color="auto"/>
                <w:bottom w:val="none" w:sz="0" w:space="0" w:color="auto"/>
                <w:right w:val="none" w:sz="0" w:space="0" w:color="auto"/>
              </w:divBdr>
              <w:divsChild>
                <w:div w:id="2138717913">
                  <w:marLeft w:val="0"/>
                  <w:marRight w:val="0"/>
                  <w:marTop w:val="195"/>
                  <w:marBottom w:val="195"/>
                  <w:divBdr>
                    <w:top w:val="none" w:sz="0" w:space="0" w:color="auto"/>
                    <w:left w:val="none" w:sz="0" w:space="0" w:color="auto"/>
                    <w:bottom w:val="none" w:sz="0" w:space="0" w:color="auto"/>
                    <w:right w:val="none" w:sz="0" w:space="0" w:color="auto"/>
                  </w:divBdr>
                  <w:divsChild>
                    <w:div w:id="101607985">
                      <w:marLeft w:val="0"/>
                      <w:marRight w:val="0"/>
                      <w:marTop w:val="0"/>
                      <w:marBottom w:val="0"/>
                      <w:divBdr>
                        <w:top w:val="none" w:sz="0" w:space="0" w:color="auto"/>
                        <w:left w:val="none" w:sz="0" w:space="0" w:color="auto"/>
                        <w:bottom w:val="none" w:sz="0" w:space="0" w:color="auto"/>
                        <w:right w:val="none" w:sz="0" w:space="0" w:color="auto"/>
                      </w:divBdr>
                      <w:divsChild>
                        <w:div w:id="556401174">
                          <w:marLeft w:val="0"/>
                          <w:marRight w:val="0"/>
                          <w:marTop w:val="0"/>
                          <w:marBottom w:val="0"/>
                          <w:divBdr>
                            <w:top w:val="none" w:sz="0" w:space="0" w:color="auto"/>
                            <w:left w:val="none" w:sz="0" w:space="0" w:color="auto"/>
                            <w:bottom w:val="none" w:sz="0" w:space="0" w:color="auto"/>
                            <w:right w:val="none" w:sz="0" w:space="0" w:color="auto"/>
                          </w:divBdr>
                          <w:divsChild>
                            <w:div w:id="983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20601">
      <w:bodyDiv w:val="1"/>
      <w:marLeft w:val="0"/>
      <w:marRight w:val="0"/>
      <w:marTop w:val="0"/>
      <w:marBottom w:val="0"/>
      <w:divBdr>
        <w:top w:val="none" w:sz="0" w:space="0" w:color="auto"/>
        <w:left w:val="none" w:sz="0" w:space="0" w:color="auto"/>
        <w:bottom w:val="none" w:sz="0" w:space="0" w:color="auto"/>
        <w:right w:val="none" w:sz="0" w:space="0" w:color="auto"/>
      </w:divBdr>
    </w:div>
    <w:div w:id="281695235">
      <w:bodyDiv w:val="1"/>
      <w:marLeft w:val="0"/>
      <w:marRight w:val="0"/>
      <w:marTop w:val="0"/>
      <w:marBottom w:val="0"/>
      <w:divBdr>
        <w:top w:val="none" w:sz="0" w:space="0" w:color="auto"/>
        <w:left w:val="none" w:sz="0" w:space="0" w:color="auto"/>
        <w:bottom w:val="none" w:sz="0" w:space="0" w:color="auto"/>
        <w:right w:val="none" w:sz="0" w:space="0" w:color="auto"/>
      </w:divBdr>
    </w:div>
    <w:div w:id="422534777">
      <w:bodyDiv w:val="1"/>
      <w:marLeft w:val="0"/>
      <w:marRight w:val="0"/>
      <w:marTop w:val="0"/>
      <w:marBottom w:val="0"/>
      <w:divBdr>
        <w:top w:val="none" w:sz="0" w:space="0" w:color="auto"/>
        <w:left w:val="none" w:sz="0" w:space="0" w:color="auto"/>
        <w:bottom w:val="none" w:sz="0" w:space="0" w:color="auto"/>
        <w:right w:val="none" w:sz="0" w:space="0" w:color="auto"/>
      </w:divBdr>
    </w:div>
    <w:div w:id="424108500">
      <w:bodyDiv w:val="1"/>
      <w:marLeft w:val="0"/>
      <w:marRight w:val="0"/>
      <w:marTop w:val="0"/>
      <w:marBottom w:val="0"/>
      <w:divBdr>
        <w:top w:val="none" w:sz="0" w:space="0" w:color="auto"/>
        <w:left w:val="none" w:sz="0" w:space="0" w:color="auto"/>
        <w:bottom w:val="none" w:sz="0" w:space="0" w:color="auto"/>
        <w:right w:val="none" w:sz="0" w:space="0" w:color="auto"/>
      </w:divBdr>
      <w:divsChild>
        <w:div w:id="1097092282">
          <w:marLeft w:val="0"/>
          <w:marRight w:val="0"/>
          <w:marTop w:val="0"/>
          <w:marBottom w:val="0"/>
          <w:divBdr>
            <w:top w:val="none" w:sz="0" w:space="0" w:color="auto"/>
            <w:left w:val="none" w:sz="0" w:space="0" w:color="auto"/>
            <w:bottom w:val="none" w:sz="0" w:space="0" w:color="auto"/>
            <w:right w:val="none" w:sz="0" w:space="0" w:color="auto"/>
          </w:divBdr>
          <w:divsChild>
            <w:div w:id="1189950085">
              <w:marLeft w:val="0"/>
              <w:marRight w:val="0"/>
              <w:marTop w:val="0"/>
              <w:marBottom w:val="0"/>
              <w:divBdr>
                <w:top w:val="none" w:sz="0" w:space="0" w:color="auto"/>
                <w:left w:val="none" w:sz="0" w:space="0" w:color="auto"/>
                <w:bottom w:val="none" w:sz="0" w:space="0" w:color="auto"/>
                <w:right w:val="none" w:sz="0" w:space="0" w:color="auto"/>
              </w:divBdr>
              <w:divsChild>
                <w:div w:id="979766214">
                  <w:marLeft w:val="0"/>
                  <w:marRight w:val="0"/>
                  <w:marTop w:val="195"/>
                  <w:marBottom w:val="195"/>
                  <w:divBdr>
                    <w:top w:val="none" w:sz="0" w:space="0" w:color="auto"/>
                    <w:left w:val="none" w:sz="0" w:space="0" w:color="auto"/>
                    <w:bottom w:val="none" w:sz="0" w:space="0" w:color="auto"/>
                    <w:right w:val="none" w:sz="0" w:space="0" w:color="auto"/>
                  </w:divBdr>
                  <w:divsChild>
                    <w:div w:id="1198816890">
                      <w:marLeft w:val="0"/>
                      <w:marRight w:val="0"/>
                      <w:marTop w:val="0"/>
                      <w:marBottom w:val="0"/>
                      <w:divBdr>
                        <w:top w:val="none" w:sz="0" w:space="0" w:color="auto"/>
                        <w:left w:val="none" w:sz="0" w:space="0" w:color="auto"/>
                        <w:bottom w:val="none" w:sz="0" w:space="0" w:color="auto"/>
                        <w:right w:val="none" w:sz="0" w:space="0" w:color="auto"/>
                      </w:divBdr>
                      <w:divsChild>
                        <w:div w:id="1240675480">
                          <w:marLeft w:val="0"/>
                          <w:marRight w:val="0"/>
                          <w:marTop w:val="0"/>
                          <w:marBottom w:val="0"/>
                          <w:divBdr>
                            <w:top w:val="none" w:sz="0" w:space="0" w:color="auto"/>
                            <w:left w:val="none" w:sz="0" w:space="0" w:color="auto"/>
                            <w:bottom w:val="none" w:sz="0" w:space="0" w:color="auto"/>
                            <w:right w:val="none" w:sz="0" w:space="0" w:color="auto"/>
                          </w:divBdr>
                          <w:divsChild>
                            <w:div w:id="2017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336341">
      <w:bodyDiv w:val="1"/>
      <w:marLeft w:val="0"/>
      <w:marRight w:val="0"/>
      <w:marTop w:val="0"/>
      <w:marBottom w:val="0"/>
      <w:divBdr>
        <w:top w:val="none" w:sz="0" w:space="0" w:color="auto"/>
        <w:left w:val="none" w:sz="0" w:space="0" w:color="auto"/>
        <w:bottom w:val="none" w:sz="0" w:space="0" w:color="auto"/>
        <w:right w:val="none" w:sz="0" w:space="0" w:color="auto"/>
      </w:divBdr>
      <w:divsChild>
        <w:div w:id="1661733546">
          <w:marLeft w:val="0"/>
          <w:marRight w:val="0"/>
          <w:marTop w:val="0"/>
          <w:marBottom w:val="0"/>
          <w:divBdr>
            <w:top w:val="none" w:sz="0" w:space="0" w:color="auto"/>
            <w:left w:val="none" w:sz="0" w:space="0" w:color="auto"/>
            <w:bottom w:val="none" w:sz="0" w:space="0" w:color="auto"/>
            <w:right w:val="none" w:sz="0" w:space="0" w:color="auto"/>
          </w:divBdr>
          <w:divsChild>
            <w:div w:id="453410070">
              <w:marLeft w:val="0"/>
              <w:marRight w:val="0"/>
              <w:marTop w:val="0"/>
              <w:marBottom w:val="0"/>
              <w:divBdr>
                <w:top w:val="none" w:sz="0" w:space="0" w:color="auto"/>
                <w:left w:val="none" w:sz="0" w:space="0" w:color="auto"/>
                <w:bottom w:val="none" w:sz="0" w:space="0" w:color="auto"/>
                <w:right w:val="none" w:sz="0" w:space="0" w:color="auto"/>
              </w:divBdr>
              <w:divsChild>
                <w:div w:id="699667818">
                  <w:marLeft w:val="0"/>
                  <w:marRight w:val="0"/>
                  <w:marTop w:val="195"/>
                  <w:marBottom w:val="195"/>
                  <w:divBdr>
                    <w:top w:val="none" w:sz="0" w:space="0" w:color="auto"/>
                    <w:left w:val="none" w:sz="0" w:space="0" w:color="auto"/>
                    <w:bottom w:val="none" w:sz="0" w:space="0" w:color="auto"/>
                    <w:right w:val="none" w:sz="0" w:space="0" w:color="auto"/>
                  </w:divBdr>
                  <w:divsChild>
                    <w:div w:id="1589389129">
                      <w:marLeft w:val="0"/>
                      <w:marRight w:val="0"/>
                      <w:marTop w:val="0"/>
                      <w:marBottom w:val="0"/>
                      <w:divBdr>
                        <w:top w:val="none" w:sz="0" w:space="0" w:color="auto"/>
                        <w:left w:val="none" w:sz="0" w:space="0" w:color="auto"/>
                        <w:bottom w:val="none" w:sz="0" w:space="0" w:color="auto"/>
                        <w:right w:val="none" w:sz="0" w:space="0" w:color="auto"/>
                      </w:divBdr>
                      <w:divsChild>
                        <w:div w:id="1629966354">
                          <w:marLeft w:val="0"/>
                          <w:marRight w:val="0"/>
                          <w:marTop w:val="0"/>
                          <w:marBottom w:val="0"/>
                          <w:divBdr>
                            <w:top w:val="none" w:sz="0" w:space="0" w:color="auto"/>
                            <w:left w:val="none" w:sz="0" w:space="0" w:color="auto"/>
                            <w:bottom w:val="none" w:sz="0" w:space="0" w:color="auto"/>
                            <w:right w:val="none" w:sz="0" w:space="0" w:color="auto"/>
                          </w:divBdr>
                          <w:divsChild>
                            <w:div w:id="20272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71721">
      <w:bodyDiv w:val="1"/>
      <w:marLeft w:val="0"/>
      <w:marRight w:val="0"/>
      <w:marTop w:val="0"/>
      <w:marBottom w:val="0"/>
      <w:divBdr>
        <w:top w:val="none" w:sz="0" w:space="0" w:color="auto"/>
        <w:left w:val="none" w:sz="0" w:space="0" w:color="auto"/>
        <w:bottom w:val="none" w:sz="0" w:space="0" w:color="auto"/>
        <w:right w:val="none" w:sz="0" w:space="0" w:color="auto"/>
      </w:divBdr>
    </w:div>
    <w:div w:id="1337806473">
      <w:bodyDiv w:val="1"/>
      <w:marLeft w:val="0"/>
      <w:marRight w:val="0"/>
      <w:marTop w:val="0"/>
      <w:marBottom w:val="0"/>
      <w:divBdr>
        <w:top w:val="none" w:sz="0" w:space="0" w:color="auto"/>
        <w:left w:val="none" w:sz="0" w:space="0" w:color="auto"/>
        <w:bottom w:val="none" w:sz="0" w:space="0" w:color="auto"/>
        <w:right w:val="none" w:sz="0" w:space="0" w:color="auto"/>
      </w:divBdr>
      <w:divsChild>
        <w:div w:id="1973365471">
          <w:marLeft w:val="0"/>
          <w:marRight w:val="0"/>
          <w:marTop w:val="0"/>
          <w:marBottom w:val="0"/>
          <w:divBdr>
            <w:top w:val="none" w:sz="0" w:space="0" w:color="auto"/>
            <w:left w:val="none" w:sz="0" w:space="0" w:color="auto"/>
            <w:bottom w:val="none" w:sz="0" w:space="0" w:color="auto"/>
            <w:right w:val="none" w:sz="0" w:space="0" w:color="auto"/>
          </w:divBdr>
          <w:divsChild>
            <w:div w:id="1618219132">
              <w:marLeft w:val="0"/>
              <w:marRight w:val="0"/>
              <w:marTop w:val="0"/>
              <w:marBottom w:val="0"/>
              <w:divBdr>
                <w:top w:val="none" w:sz="0" w:space="0" w:color="auto"/>
                <w:left w:val="none" w:sz="0" w:space="0" w:color="auto"/>
                <w:bottom w:val="none" w:sz="0" w:space="0" w:color="auto"/>
                <w:right w:val="none" w:sz="0" w:space="0" w:color="auto"/>
              </w:divBdr>
              <w:divsChild>
                <w:div w:id="564070513">
                  <w:marLeft w:val="0"/>
                  <w:marRight w:val="0"/>
                  <w:marTop w:val="0"/>
                  <w:marBottom w:val="0"/>
                  <w:divBdr>
                    <w:top w:val="none" w:sz="0" w:space="0" w:color="auto"/>
                    <w:left w:val="none" w:sz="0" w:space="0" w:color="auto"/>
                    <w:bottom w:val="none" w:sz="0" w:space="0" w:color="auto"/>
                    <w:right w:val="none" w:sz="0" w:space="0" w:color="auto"/>
                  </w:divBdr>
                  <w:divsChild>
                    <w:div w:id="1397163613">
                      <w:marLeft w:val="0"/>
                      <w:marRight w:val="0"/>
                      <w:marTop w:val="0"/>
                      <w:marBottom w:val="0"/>
                      <w:divBdr>
                        <w:top w:val="none" w:sz="0" w:space="0" w:color="auto"/>
                        <w:left w:val="none" w:sz="0" w:space="0" w:color="auto"/>
                        <w:bottom w:val="none" w:sz="0" w:space="0" w:color="auto"/>
                        <w:right w:val="none" w:sz="0" w:space="0" w:color="auto"/>
                      </w:divBdr>
                      <w:divsChild>
                        <w:div w:id="2063366465">
                          <w:marLeft w:val="0"/>
                          <w:marRight w:val="0"/>
                          <w:marTop w:val="0"/>
                          <w:marBottom w:val="0"/>
                          <w:divBdr>
                            <w:top w:val="none" w:sz="0" w:space="0" w:color="auto"/>
                            <w:left w:val="none" w:sz="0" w:space="0" w:color="auto"/>
                            <w:bottom w:val="none" w:sz="0" w:space="0" w:color="auto"/>
                            <w:right w:val="none" w:sz="0" w:space="0" w:color="auto"/>
                          </w:divBdr>
                          <w:divsChild>
                            <w:div w:id="734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96344">
      <w:bodyDiv w:val="1"/>
      <w:marLeft w:val="0"/>
      <w:marRight w:val="0"/>
      <w:marTop w:val="0"/>
      <w:marBottom w:val="0"/>
      <w:divBdr>
        <w:top w:val="none" w:sz="0" w:space="0" w:color="auto"/>
        <w:left w:val="none" w:sz="0" w:space="0" w:color="auto"/>
        <w:bottom w:val="none" w:sz="0" w:space="0" w:color="auto"/>
        <w:right w:val="none" w:sz="0" w:space="0" w:color="auto"/>
      </w:divBdr>
    </w:div>
    <w:div w:id="1674868741">
      <w:bodyDiv w:val="1"/>
      <w:marLeft w:val="0"/>
      <w:marRight w:val="0"/>
      <w:marTop w:val="0"/>
      <w:marBottom w:val="0"/>
      <w:divBdr>
        <w:top w:val="none" w:sz="0" w:space="0" w:color="auto"/>
        <w:left w:val="none" w:sz="0" w:space="0" w:color="auto"/>
        <w:bottom w:val="none" w:sz="0" w:space="0" w:color="auto"/>
        <w:right w:val="none" w:sz="0" w:space="0" w:color="auto"/>
      </w:divBdr>
    </w:div>
    <w:div w:id="1817532827">
      <w:bodyDiv w:val="1"/>
      <w:marLeft w:val="0"/>
      <w:marRight w:val="0"/>
      <w:marTop w:val="0"/>
      <w:marBottom w:val="0"/>
      <w:divBdr>
        <w:top w:val="none" w:sz="0" w:space="0" w:color="auto"/>
        <w:left w:val="none" w:sz="0" w:space="0" w:color="auto"/>
        <w:bottom w:val="none" w:sz="0" w:space="0" w:color="auto"/>
        <w:right w:val="none" w:sz="0" w:space="0" w:color="auto"/>
      </w:divBdr>
    </w:div>
    <w:div w:id="20530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1088;&#1072;&#1073;&#1086;&#1095;&#1080;&#1081;%20&#1089;&#1090;&#1086;&#1083;\2020\&#1079;&#1072;&#1103;&#1074;&#1082;&#1072;%20&#1073;&#1091;&#1084;&#1072;&#1075;&#1072;%20&#1091;&#1087;&#1088;&#1072;&#1074;&#1083;&#1077;&#1085;&#1080;&#1077;\&#1079;&#1072;&#1103;&#1074;&#1082;&#1072;%20%20&#1082;&#1072;&#1085;&#1094;&#1090;&#1086;&#1074;&#1072;&#1088;&#1099;%20&#1091;&#1087;&#1088;&#1072;&#1074;&#1083;&#1077;&#1085;&#1080;&#107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6992211BEC9FB67E6C724D340450BED4C075EF4E0D2F8AF691921CD6B98761546E5CD2314039B905C5A1894277E700BC5B02A4146713364pA38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BFC4A-D461-450B-BF84-89834162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7027</Words>
  <Characters>40055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OPTO</dc:creator>
  <cp:lastModifiedBy>Юлия Вячеславовна Бабкина</cp:lastModifiedBy>
  <cp:revision>41</cp:revision>
  <cp:lastPrinted>2021-07-07T04:35:00Z</cp:lastPrinted>
  <dcterms:created xsi:type="dcterms:W3CDTF">2021-06-18T04:24:00Z</dcterms:created>
  <dcterms:modified xsi:type="dcterms:W3CDTF">2021-07-07T04:35:00Z</dcterms:modified>
</cp:coreProperties>
</file>